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D5" w:rsidRDefault="00BC275B" w:rsidP="005A54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Частное </w:t>
      </w:r>
      <w:r w:rsidR="005A54D5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5A54D5" w:rsidRDefault="00BC275B" w:rsidP="005A54D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«СОВЕНОК»</w:t>
      </w: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5A54D5" w:rsidP="005A54D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C27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E09CF" w:rsidRDefault="005A54D5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8294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E09CF" w:rsidRDefault="007E09CF" w:rsidP="005A54D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A54D5" w:rsidRDefault="007E09CF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A54D5">
        <w:rPr>
          <w:rFonts w:ascii="Times New Roman" w:hAnsi="Times New Roman" w:cs="Times New Roman"/>
          <w:b/>
          <w:sz w:val="28"/>
          <w:szCs w:val="28"/>
        </w:rPr>
        <w:t xml:space="preserve"> ПРИНЯТО</w:t>
      </w:r>
    </w:p>
    <w:p w:rsidR="005A54D5" w:rsidRDefault="005A54D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 педагогическом совете</w:t>
      </w:r>
    </w:p>
    <w:p w:rsidR="005A54D5" w:rsidRDefault="00CB6F2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75B">
        <w:rPr>
          <w:rFonts w:ascii="Times New Roman" w:hAnsi="Times New Roman" w:cs="Times New Roman"/>
          <w:sz w:val="28"/>
          <w:szCs w:val="28"/>
        </w:rPr>
        <w:t xml:space="preserve">                        ЧДОУ «Детский сад                                           «СОВЕНОК»</w:t>
      </w:r>
    </w:p>
    <w:p w:rsidR="005A54D5" w:rsidRDefault="00CB6F2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A54D5">
        <w:rPr>
          <w:rFonts w:ascii="Times New Roman" w:hAnsi="Times New Roman" w:cs="Times New Roman"/>
          <w:sz w:val="28"/>
          <w:szCs w:val="28"/>
        </w:rPr>
        <w:t>Протокол №_</w:t>
      </w:r>
      <w:r w:rsidR="00781852">
        <w:rPr>
          <w:rFonts w:ascii="Times New Roman" w:hAnsi="Times New Roman" w:cs="Times New Roman"/>
          <w:sz w:val="28"/>
          <w:szCs w:val="28"/>
        </w:rPr>
        <w:t>5</w:t>
      </w:r>
      <w:r w:rsidR="00A86A52">
        <w:rPr>
          <w:rFonts w:ascii="Times New Roman" w:hAnsi="Times New Roman" w:cs="Times New Roman"/>
          <w:sz w:val="28"/>
          <w:szCs w:val="28"/>
        </w:rPr>
        <w:t>_</w:t>
      </w:r>
    </w:p>
    <w:p w:rsidR="005A54D5" w:rsidRPr="005A54D5" w:rsidRDefault="00CB6F25" w:rsidP="00BC275B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818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От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 xml:space="preserve"> 24.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05.</w:t>
      </w:r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r w:rsidR="0078651C">
        <w:rPr>
          <w:rFonts w:ascii="Times New Roman" w:hAnsi="Times New Roman" w:cs="Times New Roman"/>
          <w:sz w:val="28"/>
          <w:szCs w:val="28"/>
        </w:rPr>
        <w:t>2017</w:t>
      </w:r>
    </w:p>
    <w:p w:rsidR="00C14DF3" w:rsidRDefault="00C14DF3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E09CF" w:rsidRDefault="007E09CF" w:rsidP="00CB6F25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9CF" w:rsidRDefault="007E09CF" w:rsidP="00CB6F25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F25" w:rsidRPr="000B5B46" w:rsidRDefault="001E01EA" w:rsidP="001E01EA">
      <w:pPr>
        <w:pStyle w:val="af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Самообследование</w:t>
      </w:r>
      <w:proofErr w:type="spellEnd"/>
    </w:p>
    <w:p w:rsidR="00CB6F25" w:rsidRPr="000B5B46" w:rsidRDefault="009A2D0C" w:rsidP="00CB6F25">
      <w:pPr>
        <w:pStyle w:val="af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за</w:t>
      </w:r>
      <w:r w:rsidR="0085733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2016-2017</w:t>
      </w:r>
      <w:r w:rsidR="00CB6F25" w:rsidRPr="000B5B4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</w:t>
      </w:r>
    </w:p>
    <w:p w:rsidR="00CB6F25" w:rsidRPr="00CB6F25" w:rsidRDefault="00CB6F25" w:rsidP="00CB6F25">
      <w:pPr>
        <w:pStyle w:val="af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F25" w:rsidRDefault="00CB6F25" w:rsidP="00CB6F2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37AE7" w:rsidRDefault="007E09CF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И</w:t>
      </w:r>
      <w:r w:rsidR="00C14DF3" w:rsidRPr="00C14DF3">
        <w:rPr>
          <w:rFonts w:ascii="Times New Roman" w:hAnsi="Times New Roman" w:cs="Times New Roman"/>
          <w:b/>
          <w:sz w:val="28"/>
          <w:szCs w:val="28"/>
        </w:rPr>
        <w:t>нформационный раздел</w:t>
      </w:r>
      <w:r w:rsidR="00D37AE7" w:rsidRPr="00D37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AE7" w:rsidRPr="00C14DF3" w:rsidRDefault="007E09CF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37AE7">
        <w:rPr>
          <w:rFonts w:ascii="Times New Roman" w:hAnsi="Times New Roman" w:cs="Times New Roman"/>
          <w:b/>
          <w:sz w:val="28"/>
          <w:szCs w:val="28"/>
        </w:rPr>
        <w:t>О</w:t>
      </w:r>
      <w:r w:rsidR="00D37AE7" w:rsidRPr="00C14DF3">
        <w:rPr>
          <w:rFonts w:ascii="Times New Roman" w:hAnsi="Times New Roman" w:cs="Times New Roman"/>
          <w:b/>
          <w:sz w:val="28"/>
          <w:szCs w:val="28"/>
        </w:rPr>
        <w:t xml:space="preserve">сновные сведения о </w:t>
      </w:r>
      <w:r w:rsidR="00BC275B">
        <w:rPr>
          <w:rFonts w:ascii="Times New Roman" w:hAnsi="Times New Roman" w:cs="Times New Roman"/>
          <w:b/>
          <w:sz w:val="28"/>
          <w:szCs w:val="28"/>
        </w:rPr>
        <w:t>Ч</w:t>
      </w:r>
      <w:r w:rsidR="00D37AE7" w:rsidRPr="00C14DF3">
        <w:rPr>
          <w:rFonts w:ascii="Times New Roman" w:hAnsi="Times New Roman" w:cs="Times New Roman"/>
          <w:b/>
          <w:sz w:val="28"/>
          <w:szCs w:val="28"/>
        </w:rPr>
        <w:t>ДОУ</w:t>
      </w:r>
      <w:r w:rsidR="00FB49DD">
        <w:rPr>
          <w:rFonts w:ascii="Times New Roman" w:hAnsi="Times New Roman" w:cs="Times New Roman"/>
          <w:b/>
          <w:sz w:val="28"/>
          <w:szCs w:val="28"/>
        </w:rPr>
        <w:t>:</w:t>
      </w:r>
    </w:p>
    <w:p w:rsidR="00D37AE7" w:rsidRPr="00C14DF3" w:rsidRDefault="00D37AE7" w:rsidP="00D37AE7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 - правовая форма: </w:t>
      </w:r>
      <w:r w:rsidR="00BC275B">
        <w:rPr>
          <w:rFonts w:ascii="Times New Roman" w:hAnsi="Times New Roman" w:cs="Times New Roman"/>
          <w:sz w:val="28"/>
          <w:szCs w:val="28"/>
        </w:rPr>
        <w:t>частное</w:t>
      </w:r>
      <w:r w:rsidRPr="00C14DF3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D37AE7" w:rsidRPr="00C14DF3" w:rsidRDefault="00D37AE7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>Тип</w:t>
      </w:r>
      <w:r w:rsidRPr="00C14DF3">
        <w:rPr>
          <w:rFonts w:ascii="Times New Roman" w:hAnsi="Times New Roman" w:cs="Times New Roman"/>
          <w:b/>
          <w:sz w:val="28"/>
          <w:szCs w:val="28"/>
        </w:rPr>
        <w:t>:</w:t>
      </w:r>
      <w:r w:rsidRPr="00C14DF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D37AE7" w:rsidRPr="00BC275B" w:rsidRDefault="00D37AE7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>Вид</w:t>
      </w:r>
      <w:r w:rsidRPr="00C14DF3">
        <w:rPr>
          <w:rFonts w:ascii="Times New Roman" w:hAnsi="Times New Roman" w:cs="Times New Roman"/>
          <w:b/>
          <w:sz w:val="28"/>
          <w:szCs w:val="28"/>
        </w:rPr>
        <w:t>:</w:t>
      </w:r>
      <w:r w:rsidRPr="00C14DF3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вида.</w:t>
      </w:r>
    </w:p>
    <w:p w:rsidR="00FB49DD" w:rsidRDefault="00D37AE7" w:rsidP="00D37AE7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 xml:space="preserve">150023 Россия Ярославль, </w:t>
      </w:r>
      <w:r w:rsidR="00781852">
        <w:rPr>
          <w:rFonts w:ascii="Times New Roman" w:hAnsi="Times New Roman" w:cs="Times New Roman"/>
          <w:sz w:val="28"/>
          <w:szCs w:val="28"/>
        </w:rPr>
        <w:t>ул.</w:t>
      </w:r>
      <w:r w:rsidR="00BC275B">
        <w:rPr>
          <w:rFonts w:ascii="Times New Roman" w:hAnsi="Times New Roman" w:cs="Times New Roman"/>
          <w:sz w:val="28"/>
          <w:szCs w:val="28"/>
        </w:rPr>
        <w:t xml:space="preserve"> Зелинского 2 А.</w:t>
      </w:r>
    </w:p>
    <w:p w:rsidR="00D37AE7" w:rsidRDefault="00FB49DD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FB49DD">
        <w:rPr>
          <w:rFonts w:ascii="Times New Roman" w:hAnsi="Times New Roman" w:cs="Times New Roman"/>
          <w:b/>
          <w:bCs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BC275B">
        <w:rPr>
          <w:rFonts w:ascii="Times New Roman" w:hAnsi="Times New Roman" w:cs="Times New Roman"/>
          <w:bCs/>
          <w:sz w:val="28"/>
          <w:szCs w:val="28"/>
        </w:rPr>
        <w:t xml:space="preserve"> (4852)428069</w:t>
      </w:r>
    </w:p>
    <w:p w:rsidR="00D37AE7" w:rsidRPr="00312E78" w:rsidRDefault="00D37AE7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сайта:</w:t>
      </w:r>
      <w:r w:rsidRPr="00312E78">
        <w:rPr>
          <w:rFonts w:ascii="Times New Roman" w:hAnsi="Times New Roman" w:cs="Times New Roman"/>
          <w:sz w:val="28"/>
          <w:szCs w:val="28"/>
        </w:rPr>
        <w:t xml:space="preserve"> </w:t>
      </w:r>
      <w:r w:rsidR="00781852" w:rsidRPr="00312E78">
        <w:rPr>
          <w:rFonts w:ascii="Times New Roman" w:hAnsi="Times New Roman" w:cs="Times New Roman"/>
          <w:sz w:val="28"/>
          <w:szCs w:val="28"/>
        </w:rPr>
        <w:t>http://ds-yanos.org.ru/</w:t>
      </w:r>
    </w:p>
    <w:p w:rsidR="00D37AE7" w:rsidRPr="00312E78" w:rsidRDefault="00D37AE7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 электронной почты: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ds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sovenok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2014@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yandex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9A2D0C" w:rsidRPr="00312E7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</w:t>
      </w:r>
    </w:p>
    <w:p w:rsidR="00D37AE7" w:rsidRDefault="00D37AE7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b/>
          <w:i/>
          <w:sz w:val="28"/>
          <w:szCs w:val="28"/>
        </w:rPr>
        <w:t xml:space="preserve">Режим работы </w:t>
      </w:r>
      <w:r w:rsidRPr="00E45CED">
        <w:rPr>
          <w:rFonts w:ascii="Times New Roman" w:hAnsi="Times New Roman" w:cs="Times New Roman"/>
          <w:i/>
          <w:sz w:val="28"/>
          <w:szCs w:val="28"/>
        </w:rPr>
        <w:t>ДОУ</w:t>
      </w:r>
      <w:r w:rsidRPr="00C14D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45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01">
        <w:rPr>
          <w:rFonts w:ascii="Times New Roman" w:hAnsi="Times New Roman" w:cs="Times New Roman"/>
          <w:sz w:val="28"/>
          <w:szCs w:val="28"/>
        </w:rPr>
        <w:t>12</w:t>
      </w:r>
      <w:r w:rsidR="00330701" w:rsidRPr="00C14DF3">
        <w:rPr>
          <w:rFonts w:ascii="Times New Roman" w:hAnsi="Times New Roman" w:cs="Times New Roman"/>
          <w:sz w:val="28"/>
          <w:szCs w:val="28"/>
        </w:rPr>
        <w:t xml:space="preserve"> часовое</w:t>
      </w:r>
      <w:r w:rsidRPr="00C14DF3">
        <w:rPr>
          <w:rFonts w:ascii="Times New Roman" w:hAnsi="Times New Roman" w:cs="Times New Roman"/>
          <w:sz w:val="28"/>
          <w:szCs w:val="28"/>
        </w:rPr>
        <w:t xml:space="preserve"> пребывание </w:t>
      </w:r>
      <w:r w:rsidR="00330701" w:rsidRPr="00C14DF3">
        <w:rPr>
          <w:rFonts w:ascii="Times New Roman" w:hAnsi="Times New Roman" w:cs="Times New Roman"/>
          <w:sz w:val="28"/>
          <w:szCs w:val="28"/>
        </w:rPr>
        <w:t>детей при</w:t>
      </w:r>
      <w:r w:rsidRPr="00C14DF3">
        <w:rPr>
          <w:rFonts w:ascii="Times New Roman" w:hAnsi="Times New Roman" w:cs="Times New Roman"/>
          <w:sz w:val="28"/>
          <w:szCs w:val="28"/>
        </w:rPr>
        <w:t xml:space="preserve"> пятидневной рабочей неделе,</w:t>
      </w:r>
      <w:r w:rsidR="00BC275B">
        <w:rPr>
          <w:rFonts w:ascii="Times New Roman" w:hAnsi="Times New Roman" w:cs="Times New Roman"/>
          <w:bCs/>
          <w:sz w:val="28"/>
          <w:szCs w:val="28"/>
        </w:rPr>
        <w:t xml:space="preserve"> с 7.00 до 19</w:t>
      </w:r>
      <w:r w:rsidRPr="00C14DF3">
        <w:rPr>
          <w:rFonts w:ascii="Times New Roman" w:hAnsi="Times New Roman" w:cs="Times New Roman"/>
          <w:bCs/>
          <w:sz w:val="28"/>
          <w:szCs w:val="28"/>
        </w:rPr>
        <w:t>.00</w:t>
      </w:r>
      <w:r w:rsidR="00330701" w:rsidRPr="00C14DF3">
        <w:rPr>
          <w:rFonts w:ascii="Times New Roman" w:hAnsi="Times New Roman" w:cs="Times New Roman"/>
          <w:bCs/>
          <w:sz w:val="28"/>
          <w:szCs w:val="28"/>
        </w:rPr>
        <w:t>; выходные</w:t>
      </w:r>
      <w:r w:rsidRPr="00C14DF3">
        <w:rPr>
          <w:rFonts w:ascii="Times New Roman" w:hAnsi="Times New Roman" w:cs="Times New Roman"/>
          <w:bCs/>
          <w:sz w:val="28"/>
          <w:szCs w:val="28"/>
        </w:rPr>
        <w:t xml:space="preserve"> - суббота, воскресенье, праздничные дни. Продолжительность учебного года – 36 недель.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EA" w:rsidRDefault="00BC275B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5 групп, из которых 1 группа для детей раннего возраста, 4</w:t>
      </w:r>
      <w:r w:rsidR="00D521EA" w:rsidRPr="00CB6F25">
        <w:rPr>
          <w:rFonts w:ascii="Times New Roman" w:hAnsi="Times New Roman" w:cs="Times New Roman"/>
          <w:sz w:val="28"/>
          <w:szCs w:val="28"/>
        </w:rPr>
        <w:t xml:space="preserve"> группы дошкольного во</w:t>
      </w:r>
      <w:r w:rsidR="00857333">
        <w:rPr>
          <w:rFonts w:ascii="Times New Roman" w:hAnsi="Times New Roman" w:cs="Times New Roman"/>
          <w:sz w:val="28"/>
          <w:szCs w:val="28"/>
        </w:rPr>
        <w:t>зраста, со списочным составом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EA" w:rsidRPr="00CB6F25">
        <w:rPr>
          <w:rFonts w:ascii="Times New Roman" w:hAnsi="Times New Roman" w:cs="Times New Roman"/>
          <w:sz w:val="28"/>
          <w:szCs w:val="28"/>
        </w:rPr>
        <w:t xml:space="preserve">  от 2  до 7 лет.</w:t>
      </w:r>
    </w:p>
    <w:p w:rsidR="00781852" w:rsidRPr="00CB6F25" w:rsidRDefault="00781852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81852">
        <w:rPr>
          <w:rFonts w:ascii="Times New Roman" w:hAnsi="Times New Roman" w:cs="Times New Roman"/>
          <w:sz w:val="28"/>
          <w:szCs w:val="28"/>
        </w:rPr>
        <w:t>Коли</w:t>
      </w:r>
      <w:r w:rsidR="00857333">
        <w:rPr>
          <w:rFonts w:ascii="Times New Roman" w:hAnsi="Times New Roman" w:cs="Times New Roman"/>
          <w:sz w:val="28"/>
          <w:szCs w:val="28"/>
        </w:rPr>
        <w:t>чество детей, идущих в школу: 13</w:t>
      </w:r>
    </w:p>
    <w:p w:rsidR="00D521EA" w:rsidRPr="00A86A52" w:rsidRDefault="00C8294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86A52">
        <w:rPr>
          <w:rFonts w:ascii="Times New Roman" w:hAnsi="Times New Roman" w:cs="Times New Roman"/>
          <w:sz w:val="28"/>
          <w:szCs w:val="28"/>
        </w:rPr>
        <w:t xml:space="preserve">ЧДОУ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A86A52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«СОВЕНОК» имеет </w:t>
      </w:r>
      <w:r w:rsidRPr="00A86A52">
        <w:rPr>
          <w:rFonts w:ascii="Times New Roman" w:hAnsi="Times New Roman" w:cs="Times New Roman"/>
          <w:sz w:val="28"/>
          <w:szCs w:val="28"/>
        </w:rPr>
        <w:t>лицензию на право</w:t>
      </w:r>
      <w:r w:rsidR="00501602">
        <w:rPr>
          <w:rFonts w:ascii="Times New Roman" w:hAnsi="Times New Roman" w:cs="Times New Roman"/>
          <w:sz w:val="28"/>
          <w:szCs w:val="28"/>
        </w:rPr>
        <w:t xml:space="preserve"> </w:t>
      </w:r>
      <w:r w:rsidRPr="00A86A52">
        <w:rPr>
          <w:rFonts w:ascii="Times New Roman" w:hAnsi="Times New Roman" w:cs="Times New Roman"/>
          <w:sz w:val="28"/>
          <w:szCs w:val="28"/>
        </w:rPr>
        <w:t>ведения образовательной деятельности  №181/14   26 сентября 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бессрочна</w:t>
      </w:r>
      <w:proofErr w:type="gramEnd"/>
      <w:r w:rsidRPr="00A86A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В ДОУ имеется:</w:t>
      </w:r>
    </w:p>
    <w:p w:rsidR="00D521EA" w:rsidRPr="00CB6F25" w:rsidRDefault="00501602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директора</w:t>
      </w:r>
      <w:r w:rsidR="00D521EA" w:rsidRPr="00CB6F25">
        <w:rPr>
          <w:rFonts w:ascii="Times New Roman" w:hAnsi="Times New Roman" w:cs="Times New Roman"/>
          <w:sz w:val="28"/>
          <w:szCs w:val="28"/>
        </w:rPr>
        <w:t xml:space="preserve">, </w:t>
      </w:r>
      <w:r w:rsidR="00BC275B">
        <w:rPr>
          <w:rFonts w:ascii="Times New Roman" w:hAnsi="Times New Roman" w:cs="Times New Roman"/>
          <w:sz w:val="28"/>
          <w:szCs w:val="28"/>
        </w:rPr>
        <w:t>кабинет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r w:rsidR="00D521EA" w:rsidRPr="00CB6F25">
        <w:rPr>
          <w:rFonts w:ascii="Times New Roman" w:hAnsi="Times New Roman" w:cs="Times New Roman"/>
          <w:sz w:val="28"/>
          <w:szCs w:val="28"/>
        </w:rPr>
        <w:t>в котором находится методическая литература, учебные и методические пособия, раздаточный и демонстрационный материал;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 xml:space="preserve">- медицинский кабинет; 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музыкальный-с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6F25">
        <w:rPr>
          <w:rFonts w:ascii="Times New Roman" w:hAnsi="Times New Roman" w:cs="Times New Roman"/>
          <w:sz w:val="28"/>
          <w:szCs w:val="28"/>
        </w:rPr>
        <w:t>ортивный зал;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спортивная площадка на улице;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D521EA" w:rsidRPr="00CB6F25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цветник</w:t>
      </w:r>
      <w:r w:rsidR="00BC275B">
        <w:rPr>
          <w:rFonts w:ascii="Times New Roman" w:hAnsi="Times New Roman" w:cs="Times New Roman"/>
          <w:sz w:val="28"/>
          <w:szCs w:val="28"/>
        </w:rPr>
        <w:t>и</w:t>
      </w:r>
      <w:r w:rsidRPr="00CB6F25">
        <w:rPr>
          <w:rFonts w:ascii="Times New Roman" w:hAnsi="Times New Roman" w:cs="Times New Roman"/>
          <w:sz w:val="28"/>
          <w:szCs w:val="28"/>
        </w:rPr>
        <w:t>;</w:t>
      </w:r>
    </w:p>
    <w:p w:rsidR="00D521EA" w:rsidRDefault="00D521EA" w:rsidP="00D521EA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F25"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  <w:r w:rsidRPr="00CB6F2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521EA" w:rsidRDefault="00D521EA" w:rsidP="00D521EA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F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6F25">
        <w:rPr>
          <w:rFonts w:ascii="Times New Roman" w:hAnsi="Times New Roman" w:cs="Times New Roman"/>
          <w:bCs/>
          <w:sz w:val="28"/>
          <w:szCs w:val="28"/>
        </w:rPr>
        <w:t>помещения, обеспечивающие быт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1852" w:rsidRPr="00CB6F25" w:rsidRDefault="00781852" w:rsidP="00D521EA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852">
        <w:rPr>
          <w:rFonts w:ascii="Times New Roman" w:hAnsi="Times New Roman" w:cs="Times New Roman"/>
          <w:bCs/>
          <w:sz w:val="28"/>
          <w:szCs w:val="28"/>
        </w:rPr>
        <w:t>Приобретены: дидактические пособия, методическая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ХЭР конструирование), игрушки</w:t>
      </w:r>
      <w:r w:rsidRPr="007818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21EA" w:rsidRPr="00C14DF3" w:rsidRDefault="00D521EA" w:rsidP="00D521E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</w:r>
      <w:r w:rsidR="00781852" w:rsidRPr="00C14DF3">
        <w:rPr>
          <w:rFonts w:ascii="Times New Roman" w:hAnsi="Times New Roman" w:cs="Times New Roman"/>
          <w:sz w:val="28"/>
          <w:szCs w:val="28"/>
        </w:rPr>
        <w:t>Состояние материал</w:t>
      </w:r>
      <w:r w:rsidR="00781852">
        <w:rPr>
          <w:rFonts w:ascii="Times New Roman" w:hAnsi="Times New Roman" w:cs="Times New Roman"/>
          <w:sz w:val="28"/>
          <w:szCs w:val="28"/>
        </w:rPr>
        <w:t xml:space="preserve">ьно - технической базы и </w:t>
      </w:r>
      <w:proofErr w:type="gramStart"/>
      <w:r w:rsidR="00C8294A">
        <w:rPr>
          <w:rFonts w:ascii="Times New Roman" w:hAnsi="Times New Roman" w:cs="Times New Roman"/>
          <w:sz w:val="28"/>
          <w:szCs w:val="28"/>
        </w:rPr>
        <w:t>медико</w:t>
      </w:r>
      <w:r w:rsidR="0023413A">
        <w:rPr>
          <w:rFonts w:ascii="Times New Roman" w:hAnsi="Times New Roman" w:cs="Times New Roman"/>
          <w:sz w:val="28"/>
          <w:szCs w:val="28"/>
        </w:rPr>
        <w:t>-</w:t>
      </w:r>
      <w:r w:rsidR="00C8294A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781852" w:rsidRPr="00C14DF3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781852">
        <w:rPr>
          <w:rFonts w:ascii="Times New Roman" w:hAnsi="Times New Roman" w:cs="Times New Roman"/>
          <w:sz w:val="28"/>
          <w:szCs w:val="28"/>
        </w:rPr>
        <w:t>Ч</w:t>
      </w:r>
      <w:r w:rsidR="00781852" w:rsidRPr="00C14DF3">
        <w:rPr>
          <w:rFonts w:ascii="Times New Roman" w:hAnsi="Times New Roman" w:cs="Times New Roman"/>
          <w:sz w:val="28"/>
          <w:szCs w:val="28"/>
        </w:rPr>
        <w:t xml:space="preserve">ДОУ соответствует педагогическим требованиям, современному уровню образования и санитарным нормам. </w:t>
      </w:r>
      <w:r w:rsidRPr="00C14DF3">
        <w:rPr>
          <w:rFonts w:ascii="Times New Roman" w:hAnsi="Times New Roman" w:cs="Times New Roman"/>
          <w:sz w:val="28"/>
          <w:szCs w:val="28"/>
        </w:rPr>
        <w:t>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E45CED" w:rsidRPr="00C14DF3" w:rsidRDefault="00E45CED" w:rsidP="00D37AE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312E78" w:rsidRDefault="00312E78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A77DB5" w:rsidRDefault="00A77DB5" w:rsidP="00D37AE7">
      <w:pPr>
        <w:pStyle w:val="af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D37AE7" w:rsidRPr="004033AD" w:rsidRDefault="00577D9C" w:rsidP="00D37AE7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4033A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1.2 </w:t>
      </w:r>
      <w:r w:rsidR="00330701" w:rsidRPr="004033AD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</w:t>
      </w:r>
      <w:r w:rsidR="00D37AE7" w:rsidRPr="004033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методическое обеспечение: </w:t>
      </w:r>
    </w:p>
    <w:p w:rsidR="0078651C" w:rsidRDefault="00FB49DD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</w:t>
      </w:r>
      <w:r w:rsidR="00D37AE7" w:rsidRPr="004033AD">
        <w:rPr>
          <w:rFonts w:ascii="Times New Roman" w:hAnsi="Times New Roman" w:cs="Times New Roman"/>
          <w:sz w:val="28"/>
          <w:szCs w:val="28"/>
        </w:rPr>
        <w:t>«От рождения до шк</w:t>
      </w:r>
      <w:r w:rsidR="0078651C">
        <w:rPr>
          <w:rFonts w:ascii="Times New Roman" w:hAnsi="Times New Roman" w:cs="Times New Roman"/>
          <w:sz w:val="28"/>
          <w:szCs w:val="28"/>
        </w:rPr>
        <w:t>олы» под редакцией</w:t>
      </w:r>
    </w:p>
    <w:p w:rsidR="00FB49DD" w:rsidRPr="004033AD" w:rsidRDefault="0078651C" w:rsidP="00D37AE7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37AE7" w:rsidRPr="004033A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D37AE7" w:rsidRPr="004033AD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D37AE7" w:rsidRPr="004033AD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D37AE7" w:rsidRPr="004033A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B49DD" w:rsidRPr="004033AD">
        <w:rPr>
          <w:rFonts w:ascii="Times New Roman" w:hAnsi="Times New Roman" w:cs="Times New Roman"/>
          <w:sz w:val="28"/>
          <w:szCs w:val="28"/>
        </w:rPr>
        <w:t>;</w:t>
      </w:r>
    </w:p>
    <w:p w:rsidR="004033AD" w:rsidRPr="004033AD" w:rsidRDefault="00FB49DD" w:rsidP="004033AD">
      <w:pPr>
        <w:pStyle w:val="af"/>
      </w:pPr>
      <w:r w:rsidRPr="004033AD">
        <w:rPr>
          <w:rFonts w:ascii="Times New Roman" w:hAnsi="Times New Roman" w:cs="Times New Roman"/>
          <w:sz w:val="28"/>
          <w:szCs w:val="28"/>
        </w:rPr>
        <w:t xml:space="preserve">Программа «От звука к букве», </w:t>
      </w:r>
      <w:r w:rsidR="00C8294A" w:rsidRPr="004033AD">
        <w:rPr>
          <w:rFonts w:ascii="Times New Roman" w:hAnsi="Times New Roman" w:cs="Times New Roman"/>
          <w:sz w:val="28"/>
          <w:szCs w:val="28"/>
        </w:rPr>
        <w:t xml:space="preserve">«Математические ступеньки», </w:t>
      </w:r>
      <w:r w:rsidRPr="004033AD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033AD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4033AD">
        <w:rPr>
          <w:rFonts w:ascii="Times New Roman" w:hAnsi="Times New Roman" w:cs="Times New Roman"/>
          <w:sz w:val="28"/>
          <w:szCs w:val="28"/>
        </w:rPr>
        <w:t>;</w:t>
      </w:r>
      <w:r w:rsidR="004033AD" w:rsidRPr="004033AD">
        <w:t xml:space="preserve"> 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 xml:space="preserve">Физическое развитие  - 37 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>Социально-коммуникативное развитие -56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 xml:space="preserve">Познавательное развитие  - 18 </w:t>
      </w:r>
    </w:p>
    <w:p w:rsidR="004033A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>Речевое развитие  -22</w:t>
      </w:r>
    </w:p>
    <w:p w:rsidR="00FB49DD" w:rsidRPr="004033AD" w:rsidRDefault="004033AD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sz w:val="28"/>
          <w:szCs w:val="28"/>
        </w:rPr>
        <w:t>Художественное  эстетическое развитие  - 69</w:t>
      </w:r>
    </w:p>
    <w:p w:rsidR="00D37AE7" w:rsidRPr="00C14DF3" w:rsidRDefault="00FB49DD" w:rsidP="00D37AE7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37AE7" w:rsidRPr="00C14DF3">
        <w:rPr>
          <w:rFonts w:ascii="Times New Roman" w:hAnsi="Times New Roman" w:cs="Times New Roman"/>
          <w:b/>
          <w:sz w:val="28"/>
          <w:szCs w:val="28"/>
        </w:rPr>
        <w:t>одержание педагогического процесса</w:t>
      </w:r>
    </w:p>
    <w:p w:rsidR="00D37AE7" w:rsidRPr="00C14DF3" w:rsidRDefault="00D37AE7" w:rsidP="00FB49DD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определяется Основной общеобразовательной программой дошкольног</w:t>
      </w:r>
      <w:r w:rsidR="00BC275B">
        <w:rPr>
          <w:rFonts w:ascii="Times New Roman" w:hAnsi="Times New Roman" w:cs="Times New Roman"/>
          <w:sz w:val="28"/>
          <w:szCs w:val="28"/>
        </w:rPr>
        <w:t>о образования, разработанной в Ч</w:t>
      </w:r>
      <w:r w:rsidRPr="00C14DF3">
        <w:rPr>
          <w:rFonts w:ascii="Times New Roman" w:hAnsi="Times New Roman" w:cs="Times New Roman"/>
          <w:sz w:val="28"/>
          <w:szCs w:val="28"/>
        </w:rPr>
        <w:t xml:space="preserve">ДОУ </w:t>
      </w:r>
      <w:r w:rsidR="00BC275B">
        <w:rPr>
          <w:rFonts w:ascii="Times New Roman" w:hAnsi="Times New Roman" w:cs="Times New Roman"/>
          <w:sz w:val="28"/>
          <w:szCs w:val="28"/>
        </w:rPr>
        <w:t>«Детский</w:t>
      </w:r>
      <w:r w:rsidR="004A1AA2"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сад «СОВЕНОК»</w:t>
      </w:r>
      <w:r w:rsidR="00FB49DD">
        <w:rPr>
          <w:rFonts w:ascii="Times New Roman" w:hAnsi="Times New Roman" w:cs="Times New Roman"/>
          <w:sz w:val="28"/>
          <w:szCs w:val="28"/>
        </w:rPr>
        <w:t xml:space="preserve"> </w:t>
      </w:r>
      <w:r w:rsidRPr="00C14DF3">
        <w:rPr>
          <w:rFonts w:ascii="Times New Roman" w:hAnsi="Times New Roman" w:cs="Times New Roman"/>
          <w:sz w:val="28"/>
          <w:szCs w:val="28"/>
        </w:rPr>
        <w:t>в соответствии с требованиями основных</w:t>
      </w:r>
      <w:r w:rsidR="00FB49DD">
        <w:rPr>
          <w:rFonts w:ascii="Times New Roman" w:hAnsi="Times New Roman" w:cs="Times New Roman"/>
          <w:sz w:val="28"/>
          <w:szCs w:val="28"/>
        </w:rPr>
        <w:t xml:space="preserve"> </w:t>
      </w:r>
      <w:r w:rsidRPr="00FB49DD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FB49DD" w:rsidRPr="00FB49DD">
        <w:rPr>
          <w:rFonts w:ascii="Times New Roman" w:hAnsi="Times New Roman" w:cs="Times New Roman"/>
          <w:sz w:val="28"/>
          <w:szCs w:val="28"/>
        </w:rPr>
        <w:t>:</w:t>
      </w:r>
    </w:p>
    <w:p w:rsidR="00D37AE7" w:rsidRPr="00C14DF3" w:rsidRDefault="00D37AE7" w:rsidP="00FB49D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D37AE7" w:rsidRPr="00C14DF3" w:rsidRDefault="00D37AE7" w:rsidP="00FB49D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D37AE7" w:rsidRDefault="00D37AE7" w:rsidP="00FB49D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C14DF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14DF3">
        <w:rPr>
          <w:rFonts w:ascii="Times New Roman" w:hAnsi="Times New Roman" w:cs="Times New Roman"/>
          <w:sz w:val="28"/>
          <w:szCs w:val="28"/>
        </w:rPr>
        <w:t>. №1155).</w:t>
      </w:r>
    </w:p>
    <w:p w:rsidR="00577D9C" w:rsidRDefault="00577D9C" w:rsidP="004033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77D9C" w:rsidRPr="00D521EA" w:rsidRDefault="00D521EA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7D9C" w:rsidRPr="00D521EA">
        <w:rPr>
          <w:rFonts w:ascii="Times New Roman" w:hAnsi="Times New Roman" w:cs="Times New Roman"/>
          <w:b/>
          <w:sz w:val="28"/>
          <w:szCs w:val="28"/>
        </w:rPr>
        <w:t>Сведения о воспитанниках</w:t>
      </w:r>
    </w:p>
    <w:p w:rsidR="00577D9C" w:rsidRDefault="00577D9C" w:rsidP="00577D9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492"/>
        <w:gridCol w:w="2354"/>
        <w:gridCol w:w="2355"/>
      </w:tblGrid>
      <w:tr w:rsidR="00577D9C" w:rsidTr="00BC275B">
        <w:trPr>
          <w:trHeight w:val="330"/>
        </w:trPr>
        <w:tc>
          <w:tcPr>
            <w:tcW w:w="2370" w:type="dxa"/>
            <w:vMerge w:val="restart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78185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92" w:type="dxa"/>
            <w:vMerge w:val="restart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</w:tc>
        <w:tc>
          <w:tcPr>
            <w:tcW w:w="4709" w:type="dxa"/>
            <w:gridSpan w:val="2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77D9C" w:rsidTr="00BC275B">
        <w:trPr>
          <w:trHeight w:val="307"/>
        </w:trPr>
        <w:tc>
          <w:tcPr>
            <w:tcW w:w="2370" w:type="dxa"/>
            <w:vMerge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355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857333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857333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857333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857333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7D9C" w:rsidTr="00BC275B">
        <w:tc>
          <w:tcPr>
            <w:tcW w:w="2370" w:type="dxa"/>
          </w:tcPr>
          <w:p w:rsidR="00577D9C" w:rsidRDefault="00BC275B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577D9C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2492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54" w:type="dxa"/>
          </w:tcPr>
          <w:p w:rsidR="00577D9C" w:rsidRDefault="00577D9C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577D9C" w:rsidRDefault="00857333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77D9C" w:rsidTr="00BC275B">
        <w:tc>
          <w:tcPr>
            <w:tcW w:w="7216" w:type="dxa"/>
            <w:gridSpan w:val="3"/>
          </w:tcPr>
          <w:p w:rsidR="00577D9C" w:rsidRDefault="00577D9C" w:rsidP="00FC5B9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2355" w:type="dxa"/>
          </w:tcPr>
          <w:p w:rsidR="00577D9C" w:rsidRDefault="00857333" w:rsidP="00FC5B9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781852" w:rsidRPr="00781852" w:rsidRDefault="00781852" w:rsidP="00781852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852">
        <w:rPr>
          <w:rFonts w:ascii="Times New Roman" w:eastAsia="Calibri" w:hAnsi="Times New Roman" w:cs="Times New Roman"/>
          <w:b/>
          <w:sz w:val="28"/>
          <w:szCs w:val="28"/>
        </w:rPr>
        <w:t xml:space="preserve"> 3. Особенности организации образовательного процесса: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Ритмика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Английский язык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Кружковая работа «Игров</w:t>
      </w:r>
      <w:r w:rsidR="00857333">
        <w:rPr>
          <w:rFonts w:ascii="Times New Roman" w:eastAsia="Calibri" w:hAnsi="Times New Roman" w:cs="Times New Roman"/>
          <w:sz w:val="28"/>
          <w:szCs w:val="28"/>
        </w:rPr>
        <w:t>ая математика», «Раннее чтение»</w:t>
      </w:r>
      <w:r w:rsidRPr="00781852">
        <w:rPr>
          <w:rFonts w:ascii="Times New Roman" w:eastAsia="Calibri" w:hAnsi="Times New Roman" w:cs="Times New Roman"/>
          <w:sz w:val="28"/>
          <w:szCs w:val="28"/>
        </w:rPr>
        <w:t>, «</w:t>
      </w:r>
      <w:r w:rsidRPr="00781852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781852">
        <w:rPr>
          <w:rFonts w:ascii="Times New Roman" w:eastAsia="Calibri" w:hAnsi="Times New Roman" w:cs="Times New Roman"/>
          <w:sz w:val="28"/>
          <w:szCs w:val="28"/>
        </w:rPr>
        <w:t>-конструирование»</w:t>
      </w:r>
    </w:p>
    <w:p w:rsidR="00781852" w:rsidRPr="00781852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Бассейн.</w:t>
      </w:r>
    </w:p>
    <w:p w:rsidR="00042DD5" w:rsidRDefault="00781852" w:rsidP="00781852">
      <w:pPr>
        <w:pStyle w:val="af2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2">
        <w:rPr>
          <w:rFonts w:ascii="Times New Roman" w:eastAsia="Calibri" w:hAnsi="Times New Roman" w:cs="Times New Roman"/>
          <w:sz w:val="28"/>
          <w:szCs w:val="28"/>
        </w:rPr>
        <w:t>Использование интерактивной доски  на занятиях.</w:t>
      </w:r>
    </w:p>
    <w:p w:rsidR="00857333" w:rsidRDefault="00857333" w:rsidP="007E09CF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9CF" w:rsidRDefault="00781852" w:rsidP="007E09CF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D521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E09CF">
        <w:rPr>
          <w:rFonts w:ascii="Times New Roman" w:eastAsia="Calibri" w:hAnsi="Times New Roman" w:cs="Times New Roman"/>
          <w:b/>
          <w:sz w:val="28"/>
          <w:szCs w:val="28"/>
        </w:rPr>
        <w:t xml:space="preserve"> Кадровый состав</w:t>
      </w:r>
    </w:p>
    <w:p w:rsidR="00042DD5" w:rsidRDefault="00781852" w:rsidP="007E09CF">
      <w:pPr>
        <w:shd w:val="clear" w:color="auto" w:fill="FFFFFF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1EA" w:rsidRPr="00D521EA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>Укомплектов</w:t>
      </w:r>
      <w:r w:rsidR="00857333">
        <w:rPr>
          <w:rFonts w:ascii="Times New Roman" w:hAnsi="Times New Roman" w:cs="Times New Roman"/>
          <w:b/>
          <w:sz w:val="28"/>
          <w:szCs w:val="28"/>
        </w:rPr>
        <w:t>анность кадрами на сентябрь 2016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2D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DD5" w:rsidTr="00042DD5">
        <w:tc>
          <w:tcPr>
            <w:tcW w:w="9571" w:type="dxa"/>
            <w:gridSpan w:val="2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7E09CF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BC275B">
              <w:rPr>
                <w:rFonts w:ascii="Times New Roman" w:hAnsi="Times New Roman" w:cs="Times New Roman"/>
                <w:sz w:val="28"/>
                <w:szCs w:val="28"/>
              </w:rPr>
              <w:t>огический коллектив состоит из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педагогов, среди них:</w:t>
            </w:r>
          </w:p>
        </w:tc>
      </w:tr>
      <w:tr w:rsidR="00042DD5" w:rsidTr="00042DD5">
        <w:tc>
          <w:tcPr>
            <w:tcW w:w="4785" w:type="dxa"/>
          </w:tcPr>
          <w:p w:rsidR="00042DD5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81852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</w:tc>
        <w:tc>
          <w:tcPr>
            <w:tcW w:w="4786" w:type="dxa"/>
          </w:tcPr>
          <w:p w:rsidR="00042DD5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  <w:tc>
          <w:tcPr>
            <w:tcW w:w="4786" w:type="dxa"/>
          </w:tcPr>
          <w:p w:rsidR="00042DD5" w:rsidRDefault="00042DD5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042DD5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5B" w:rsidTr="00042DD5">
        <w:tc>
          <w:tcPr>
            <w:tcW w:w="4785" w:type="dxa"/>
          </w:tcPr>
          <w:p w:rsidR="00BC275B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4786" w:type="dxa"/>
          </w:tcPr>
          <w:p w:rsidR="00BC275B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5B" w:rsidTr="00042DD5">
        <w:tc>
          <w:tcPr>
            <w:tcW w:w="4785" w:type="dxa"/>
          </w:tcPr>
          <w:p w:rsidR="00BC275B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</w:p>
        </w:tc>
        <w:tc>
          <w:tcPr>
            <w:tcW w:w="4786" w:type="dxa"/>
          </w:tcPr>
          <w:p w:rsidR="00BC275B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5B" w:rsidTr="00042DD5">
        <w:tc>
          <w:tcPr>
            <w:tcW w:w="4785" w:type="dxa"/>
          </w:tcPr>
          <w:p w:rsidR="00BC275B" w:rsidRDefault="00BC275B" w:rsidP="00042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ИЗО</w:t>
            </w:r>
          </w:p>
        </w:tc>
        <w:tc>
          <w:tcPr>
            <w:tcW w:w="4786" w:type="dxa"/>
          </w:tcPr>
          <w:p w:rsidR="00BC275B" w:rsidRDefault="00BC275B" w:rsidP="0004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1AA2" w:rsidRDefault="004A1AA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A1AA2" w:rsidRDefault="004A1AA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042DD5" w:rsidRPr="00D521EA" w:rsidRDefault="0078185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1EA" w:rsidRPr="00D521EA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>Характеристика квалификационных категорий</w:t>
      </w:r>
    </w:p>
    <w:p w:rsidR="00042DD5" w:rsidRPr="00D521EA" w:rsidRDefault="00042DD5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521EA">
        <w:rPr>
          <w:rFonts w:ascii="Times New Roman" w:hAnsi="Times New Roman" w:cs="Times New Roman"/>
          <w:b/>
          <w:sz w:val="28"/>
          <w:szCs w:val="28"/>
        </w:rPr>
        <w:t>(в процентном и количественном соотношении)</w:t>
      </w:r>
    </w:p>
    <w:p w:rsidR="00042DD5" w:rsidRDefault="00042DD5" w:rsidP="00042DD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13"/>
        <w:gridCol w:w="2473"/>
      </w:tblGrid>
      <w:tr w:rsidR="00042DD5" w:rsidTr="00042DD5">
        <w:tc>
          <w:tcPr>
            <w:tcW w:w="4785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13" w:type="dxa"/>
          </w:tcPr>
          <w:p w:rsidR="00042DD5" w:rsidRDefault="00BC275B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4A1A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13" w:type="dxa"/>
          </w:tcPr>
          <w:p w:rsidR="00042DD5" w:rsidRDefault="00BC275B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A1A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DD5" w:rsidTr="00042DD5">
        <w:tc>
          <w:tcPr>
            <w:tcW w:w="4785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13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  <w:r w:rsidR="004A1A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57333" w:rsidRDefault="00857333" w:rsidP="00857333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Ершовой Е.С. (декабрь 2016)</w:t>
      </w:r>
      <w:r w:rsidRPr="0085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присвоена первая квалификационная категория по должности воспитатель.</w:t>
      </w:r>
    </w:p>
    <w:p w:rsidR="00781852" w:rsidRDefault="00857333" w:rsidP="00042DD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</w:t>
      </w:r>
      <w:r w:rsidR="00C82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Малиновской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 </w:t>
      </w:r>
      <w:r w:rsidR="00C829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312E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2E78">
        <w:rPr>
          <w:rFonts w:ascii="Times New Roman" w:hAnsi="Times New Roman" w:cs="Times New Roman"/>
          <w:sz w:val="28"/>
          <w:szCs w:val="28"/>
        </w:rPr>
        <w:t>) присвоена первая квалификационная категория по должности воспитатель.</w:t>
      </w:r>
    </w:p>
    <w:p w:rsidR="00857333" w:rsidRDefault="00857333" w:rsidP="00857333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О.В.(апрель 2017)</w:t>
      </w:r>
      <w:r w:rsidRPr="0085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присвоена первая квалификационная категория по должности учитель-логопед.</w:t>
      </w:r>
    </w:p>
    <w:p w:rsidR="00857333" w:rsidRDefault="00857333" w:rsidP="00042DD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Default="00042DD5" w:rsidP="00312E7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Pr="00D521EA" w:rsidRDefault="0078185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21EA" w:rsidRPr="00D521EA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042DD5" w:rsidRPr="00D521EA">
        <w:rPr>
          <w:rFonts w:ascii="Times New Roman" w:hAnsi="Times New Roman" w:cs="Times New Roman"/>
          <w:b/>
          <w:sz w:val="28"/>
          <w:szCs w:val="28"/>
        </w:rPr>
        <w:t>Характеристика уровней образования</w:t>
      </w:r>
    </w:p>
    <w:p w:rsidR="00042DD5" w:rsidRPr="00D521EA" w:rsidRDefault="00042DD5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521EA">
        <w:rPr>
          <w:rFonts w:ascii="Times New Roman" w:hAnsi="Times New Roman" w:cs="Times New Roman"/>
          <w:b/>
          <w:sz w:val="28"/>
          <w:szCs w:val="28"/>
        </w:rPr>
        <w:t>(в процентном и количественном соотношении)</w:t>
      </w:r>
    </w:p>
    <w:p w:rsidR="00042DD5" w:rsidRDefault="00042DD5" w:rsidP="00BC275B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0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22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190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42DD5" w:rsidRDefault="00857333" w:rsidP="00042DD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2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42DD5" w:rsidRDefault="00042DD5" w:rsidP="00042DD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Pr="00FD0057" w:rsidRDefault="00781852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D521EA" w:rsidRPr="00FD0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D5" w:rsidRPr="00FD0057">
        <w:rPr>
          <w:rFonts w:ascii="Times New Roman" w:hAnsi="Times New Roman" w:cs="Times New Roman"/>
          <w:b/>
          <w:sz w:val="28"/>
          <w:szCs w:val="28"/>
        </w:rPr>
        <w:t>Возрастная характеристика педагогического состава</w:t>
      </w:r>
    </w:p>
    <w:p w:rsidR="00042DD5" w:rsidRPr="00FD0057" w:rsidRDefault="00042DD5" w:rsidP="00D521EA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FD0057">
        <w:rPr>
          <w:rFonts w:ascii="Times New Roman" w:hAnsi="Times New Roman" w:cs="Times New Roman"/>
          <w:b/>
          <w:sz w:val="28"/>
          <w:szCs w:val="28"/>
        </w:rPr>
        <w:t>(в процентном и количественном соотношении)</w:t>
      </w:r>
      <w:r w:rsidR="002228D1" w:rsidRPr="00FD00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42DD5" w:rsidRDefault="00042DD5" w:rsidP="00042DD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3190" w:type="dxa"/>
          </w:tcPr>
          <w:p w:rsidR="00042DD5" w:rsidRDefault="00DA4FA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228D1" w:rsidRDefault="00C559AD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2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лет</w:t>
            </w:r>
          </w:p>
        </w:tc>
        <w:tc>
          <w:tcPr>
            <w:tcW w:w="3190" w:type="dxa"/>
          </w:tcPr>
          <w:p w:rsidR="00042DD5" w:rsidRDefault="002228D1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42DD5" w:rsidRDefault="00C559AD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2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 лет</w:t>
            </w:r>
          </w:p>
        </w:tc>
        <w:tc>
          <w:tcPr>
            <w:tcW w:w="3190" w:type="dxa"/>
          </w:tcPr>
          <w:p w:rsidR="00042DD5" w:rsidRDefault="002228D1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42DD5" w:rsidRDefault="00C559AD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22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2DD5" w:rsidTr="00042DD5">
        <w:tc>
          <w:tcPr>
            <w:tcW w:w="3190" w:type="dxa"/>
          </w:tcPr>
          <w:p w:rsidR="00042DD5" w:rsidRDefault="00042DD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и более лет</w:t>
            </w:r>
          </w:p>
        </w:tc>
        <w:tc>
          <w:tcPr>
            <w:tcW w:w="3190" w:type="dxa"/>
          </w:tcPr>
          <w:p w:rsidR="00042DD5" w:rsidRDefault="00DA4FA5" w:rsidP="00042DD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42DD5" w:rsidRDefault="00C559AD" w:rsidP="002228D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28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42DD5" w:rsidRDefault="00042DD5" w:rsidP="00312E7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2DD5" w:rsidRDefault="00042DD5" w:rsidP="00042DD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8294A" w:rsidRDefault="00C8294A" w:rsidP="00D521E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F3" w:rsidRDefault="00781852" w:rsidP="00D521E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C14DF3" w:rsidRPr="00C14DF3">
        <w:rPr>
          <w:rFonts w:ascii="Times New Roman" w:hAnsi="Times New Roman" w:cs="Times New Roman"/>
          <w:b/>
          <w:sz w:val="28"/>
          <w:szCs w:val="28"/>
        </w:rPr>
        <w:t xml:space="preserve"> Курсы повышения квалификации</w:t>
      </w:r>
    </w:p>
    <w:p w:rsidR="00D521EA" w:rsidRPr="00C14DF3" w:rsidRDefault="00D521EA" w:rsidP="00D521E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1976"/>
        <w:gridCol w:w="3927"/>
        <w:gridCol w:w="1566"/>
      </w:tblGrid>
      <w:tr w:rsidR="00BC275B" w:rsidRPr="00C14DF3" w:rsidTr="00C559AD">
        <w:tc>
          <w:tcPr>
            <w:tcW w:w="484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3927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C275B" w:rsidRPr="00C14DF3" w:rsidTr="00C559AD">
        <w:tc>
          <w:tcPr>
            <w:tcW w:w="484" w:type="dxa"/>
          </w:tcPr>
          <w:p w:rsidR="00BC275B" w:rsidRPr="00C14DF3" w:rsidRDefault="00C559AD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:rsidR="00BC275B" w:rsidRPr="00C14DF3" w:rsidRDefault="00C559AD" w:rsidP="00C559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927" w:type="dxa"/>
          </w:tcPr>
          <w:p w:rsidR="00BC275B" w:rsidRPr="00C14DF3" w:rsidRDefault="00BC275B" w:rsidP="00577D9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педагогического коллектива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BC275B" w:rsidRPr="00C14DF3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C275B" w:rsidRPr="00C14DF3" w:rsidTr="00C559AD">
        <w:tc>
          <w:tcPr>
            <w:tcW w:w="484" w:type="dxa"/>
          </w:tcPr>
          <w:p w:rsidR="00BC275B" w:rsidRDefault="00C559AD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</w:tcPr>
          <w:p w:rsidR="00BC275B" w:rsidRPr="00C14DF3" w:rsidRDefault="00C559AD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927" w:type="dxa"/>
          </w:tcPr>
          <w:p w:rsidR="00BC275B" w:rsidRPr="00BC275B" w:rsidRDefault="00BC275B" w:rsidP="00BC275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Pr="00BC275B">
              <w:rPr>
                <w:rFonts w:ascii="Times New Roman" w:hAnsi="Times New Roman" w:cs="Times New Roman"/>
                <w:sz w:val="28"/>
                <w:szCs w:val="28"/>
              </w:rPr>
              <w:t xml:space="preserve"> «Идеи и методы орф-педагогики в работе музыкального руководителя»</w:t>
            </w:r>
          </w:p>
        </w:tc>
        <w:tc>
          <w:tcPr>
            <w:tcW w:w="1566" w:type="dxa"/>
          </w:tcPr>
          <w:p w:rsidR="00BC275B" w:rsidRDefault="00BC275B" w:rsidP="00C14DF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F7B" w:rsidRDefault="00C559AD" w:rsidP="00C14DF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294A">
        <w:rPr>
          <w:rFonts w:ascii="Times New Roman" w:hAnsi="Times New Roman" w:cs="Times New Roman"/>
          <w:sz w:val="28"/>
          <w:szCs w:val="28"/>
        </w:rPr>
        <w:t>ключить</w:t>
      </w:r>
      <w:r w:rsidR="00501602">
        <w:rPr>
          <w:rFonts w:ascii="Times New Roman" w:hAnsi="Times New Roman" w:cs="Times New Roman"/>
          <w:sz w:val="28"/>
          <w:szCs w:val="28"/>
        </w:rPr>
        <w:t xml:space="preserve"> в </w:t>
      </w:r>
      <w:r w:rsidR="00C8294A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A01F7B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501602">
        <w:rPr>
          <w:rFonts w:ascii="Times New Roman" w:hAnsi="Times New Roman" w:cs="Times New Roman"/>
          <w:sz w:val="28"/>
          <w:szCs w:val="28"/>
        </w:rPr>
        <w:t xml:space="preserve">по ФГОС </w:t>
      </w:r>
      <w:r w:rsidR="00A01F7B">
        <w:rPr>
          <w:rFonts w:ascii="Times New Roman" w:hAnsi="Times New Roman" w:cs="Times New Roman"/>
          <w:sz w:val="28"/>
          <w:szCs w:val="28"/>
        </w:rPr>
        <w:t xml:space="preserve">для </w:t>
      </w:r>
      <w:r w:rsidR="00501602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 xml:space="preserve">Смирновой Е.С. </w:t>
      </w:r>
    </w:p>
    <w:p w:rsidR="00C559AD" w:rsidRDefault="00C559AD" w:rsidP="00C14DF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14DF3" w:rsidRPr="00A01F7B" w:rsidRDefault="00781852" w:rsidP="00C14DF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1F7B" w:rsidRPr="00A01F7B">
        <w:rPr>
          <w:rFonts w:ascii="Times New Roman" w:hAnsi="Times New Roman" w:cs="Times New Roman"/>
          <w:b/>
          <w:sz w:val="28"/>
          <w:szCs w:val="28"/>
        </w:rPr>
        <w:t>.  Здоровье воспитанников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92"/>
      </w:tblGrid>
      <w:tr w:rsidR="00C8294A" w:rsidTr="00C8294A">
        <w:trPr>
          <w:trHeight w:val="20"/>
        </w:trPr>
        <w:tc>
          <w:tcPr>
            <w:tcW w:w="425" w:type="dxa"/>
            <w:vMerge w:val="restart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Распределение детей по группам здоровья</w:t>
            </w:r>
          </w:p>
        </w:tc>
        <w:tc>
          <w:tcPr>
            <w:tcW w:w="992" w:type="dxa"/>
          </w:tcPr>
          <w:p w:rsidR="00C8294A" w:rsidRPr="00C8294A" w:rsidRDefault="00C8294A" w:rsidP="00C82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C8294A" w:rsidRPr="00C8294A" w:rsidRDefault="00501602" w:rsidP="00C8294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C8294A" w:rsidRPr="00C8294A" w:rsidRDefault="00501602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C8294A" w:rsidRPr="00C8294A" w:rsidRDefault="00501602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дети с особыми потребностями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 w:val="restart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8294A" w:rsidRPr="00C8294A" w:rsidRDefault="00C8294A" w:rsidP="00C829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Данные по заболеваемости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-индекс здоровья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-число пропусков на одного ребенка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Группа ЧБД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заболеваемость 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C8294A" w:rsidTr="00C8294A">
        <w:trPr>
          <w:trHeight w:val="20"/>
        </w:trPr>
        <w:tc>
          <w:tcPr>
            <w:tcW w:w="425" w:type="dxa"/>
            <w:vMerge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не болевших</w:t>
            </w:r>
          </w:p>
        </w:tc>
        <w:tc>
          <w:tcPr>
            <w:tcW w:w="992" w:type="dxa"/>
          </w:tcPr>
          <w:p w:rsidR="00C8294A" w:rsidRPr="00C8294A" w:rsidRDefault="00C8294A" w:rsidP="00FC5B9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14DF3" w:rsidRPr="00C14DF3" w:rsidRDefault="00C8294A" w:rsidP="004033A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здоровья снизился  по сравнению с 2014  г.  на 7,1% ,  снизилась г</w:t>
      </w:r>
      <w:r w:rsidRPr="00C8294A">
        <w:rPr>
          <w:rFonts w:ascii="Times New Roman" w:hAnsi="Times New Roman" w:cs="Times New Roman"/>
          <w:sz w:val="28"/>
          <w:szCs w:val="28"/>
        </w:rPr>
        <w:t xml:space="preserve">руппа </w:t>
      </w:r>
      <w:proofErr w:type="spellStart"/>
      <w:r w:rsidRPr="00C8294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тоболеющих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C8294A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 xml:space="preserve">чество детей, не болевших в 2015 г. </w:t>
      </w:r>
      <w:r w:rsidRPr="00C8294A">
        <w:rPr>
          <w:rFonts w:ascii="Times New Roman" w:hAnsi="Times New Roman" w:cs="Times New Roman"/>
          <w:sz w:val="28"/>
          <w:szCs w:val="28"/>
        </w:rPr>
        <w:t>Пик заболеваемости приходится на осенне-зимний период (октябрь, февраль).</w:t>
      </w:r>
    </w:p>
    <w:p w:rsidR="00C559AD" w:rsidRDefault="00C559AD" w:rsidP="00A01F7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3" w:rsidRPr="00C14DF3" w:rsidRDefault="00781852" w:rsidP="00A01F7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005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E01EA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="00C559AD">
        <w:rPr>
          <w:rFonts w:ascii="Times New Roman" w:hAnsi="Times New Roman" w:cs="Times New Roman"/>
          <w:b/>
          <w:sz w:val="28"/>
          <w:szCs w:val="28"/>
        </w:rPr>
        <w:t xml:space="preserve"> за 2016 - 2017</w:t>
      </w:r>
      <w:r w:rsidR="00C14DF3" w:rsidRPr="00C14DF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14DF3" w:rsidRPr="00C14DF3" w:rsidRDefault="00C14DF3" w:rsidP="00271E21">
      <w:pPr>
        <w:pStyle w:val="af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</w:r>
    </w:p>
    <w:p w:rsidR="00271E21" w:rsidRPr="0078651C" w:rsidRDefault="00C14DF3" w:rsidP="00271E2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</w:r>
      <w:r w:rsidR="001E01EA">
        <w:rPr>
          <w:rFonts w:ascii="Times New Roman" w:hAnsi="Times New Roman" w:cs="Times New Roman"/>
          <w:sz w:val="28"/>
          <w:szCs w:val="28"/>
        </w:rPr>
        <w:t>В 2016 - 2017</w:t>
      </w:r>
      <w:r w:rsidR="00FD0057" w:rsidRPr="0078651C">
        <w:rPr>
          <w:rFonts w:ascii="Times New Roman" w:hAnsi="Times New Roman" w:cs="Times New Roman"/>
          <w:sz w:val="28"/>
          <w:szCs w:val="28"/>
        </w:rPr>
        <w:t xml:space="preserve"> учебном году работа Ч</w:t>
      </w:r>
      <w:r w:rsidR="00271E21" w:rsidRPr="0078651C">
        <w:rPr>
          <w:rFonts w:ascii="Times New Roman" w:hAnsi="Times New Roman" w:cs="Times New Roman"/>
          <w:sz w:val="28"/>
          <w:szCs w:val="28"/>
        </w:rPr>
        <w:t>ДОУ была направлена на решение следующих задач:</w:t>
      </w:r>
    </w:p>
    <w:p w:rsidR="00BC275B" w:rsidRPr="0078651C" w:rsidRDefault="00BC275B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51C" w:rsidRPr="0078651C" w:rsidRDefault="0078651C" w:rsidP="0078651C">
      <w:pPr>
        <w:pStyle w:val="af2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детей дошкольного возраста средствами театрализованной деятельности.</w:t>
      </w:r>
    </w:p>
    <w:p w:rsidR="0078651C" w:rsidRPr="0078651C" w:rsidRDefault="0078651C" w:rsidP="0078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1C" w:rsidRPr="0078651C" w:rsidRDefault="0078651C" w:rsidP="0078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1C" w:rsidRPr="0078651C" w:rsidRDefault="0078651C" w:rsidP="0078651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ЗОЖ через игровые ситуации.</w:t>
      </w:r>
    </w:p>
    <w:p w:rsidR="0078651C" w:rsidRPr="0078651C" w:rsidRDefault="0078651C" w:rsidP="0078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1C" w:rsidRPr="0078651C" w:rsidRDefault="0078651C" w:rsidP="0078651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связной, грамматически правильной диалогической и монологической речи.</w:t>
      </w:r>
    </w:p>
    <w:p w:rsidR="0078651C" w:rsidRPr="0078651C" w:rsidRDefault="0078651C" w:rsidP="0078651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1C" w:rsidRPr="0078651C" w:rsidRDefault="0078651C" w:rsidP="00786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1C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профессиональную компетентность педагогов в области освоения федеральных государственных образовательных стандартов дошкольного образования.</w:t>
      </w:r>
    </w:p>
    <w:p w:rsidR="0078651C" w:rsidRPr="0078651C" w:rsidRDefault="0078651C" w:rsidP="00BC275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78651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1C">
        <w:rPr>
          <w:rFonts w:ascii="Times New Roman" w:hAnsi="Times New Roman" w:cs="Times New Roman"/>
          <w:sz w:val="28"/>
          <w:szCs w:val="28"/>
        </w:rPr>
        <w:tab/>
      </w:r>
    </w:p>
    <w:p w:rsidR="00271E21" w:rsidRPr="004033AD" w:rsidRDefault="00271E21" w:rsidP="00BC275B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решения з</w:t>
      </w:r>
      <w:r w:rsidR="00BC275B">
        <w:rPr>
          <w:rFonts w:ascii="Times New Roman" w:hAnsi="Times New Roman" w:cs="Times New Roman"/>
          <w:sz w:val="28"/>
          <w:szCs w:val="28"/>
        </w:rPr>
        <w:t>адач были намечены и проведены 5</w:t>
      </w:r>
      <w:r w:rsidR="00FD0057">
        <w:rPr>
          <w:rFonts w:ascii="Times New Roman" w:hAnsi="Times New Roman" w:cs="Times New Roman"/>
          <w:sz w:val="28"/>
          <w:szCs w:val="28"/>
        </w:rPr>
        <w:t xml:space="preserve"> педагогических советов</w:t>
      </w:r>
      <w:r>
        <w:rPr>
          <w:rFonts w:ascii="Times New Roman" w:hAnsi="Times New Roman" w:cs="Times New Roman"/>
          <w:sz w:val="28"/>
          <w:szCs w:val="28"/>
        </w:rPr>
        <w:t xml:space="preserve">, на каждом из которых были приняты решения к выполнению намеченных задач. </w:t>
      </w:r>
    </w:p>
    <w:p w:rsidR="00BC275B" w:rsidRDefault="00BC275B" w:rsidP="00A950E7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781852">
        <w:rPr>
          <w:rFonts w:ascii="Times New Roman" w:hAnsi="Times New Roman" w:cs="Times New Roman"/>
          <w:sz w:val="28"/>
          <w:szCs w:val="28"/>
        </w:rPr>
        <w:t>:</w:t>
      </w:r>
    </w:p>
    <w:p w:rsidR="00BC275B" w:rsidRPr="00BC275B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Установочный</w:t>
      </w:r>
    </w:p>
    <w:p w:rsidR="00D33182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</w:t>
      </w:r>
      <w:r w:rsidR="00D33182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 </w:t>
      </w:r>
      <w:proofErr w:type="gramStart"/>
      <w:r w:rsidR="00D33182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D33182">
        <w:rPr>
          <w:rFonts w:ascii="Times New Roman" w:hAnsi="Times New Roman" w:cs="Times New Roman"/>
          <w:sz w:val="28"/>
          <w:szCs w:val="28"/>
        </w:rPr>
        <w:t xml:space="preserve"> ДОУ»</w:t>
      </w:r>
    </w:p>
    <w:p w:rsidR="00D33182" w:rsidRDefault="00BC275B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</w:t>
      </w:r>
      <w:r w:rsidR="00D33182">
        <w:rPr>
          <w:rFonts w:ascii="Times New Roman" w:hAnsi="Times New Roman" w:cs="Times New Roman"/>
          <w:sz w:val="28"/>
          <w:szCs w:val="28"/>
        </w:rPr>
        <w:t>Использование технологий целенаправленного формирования ценностного отношения детей к здоровью и здоровому образу жизни»</w:t>
      </w:r>
    </w:p>
    <w:p w:rsidR="00D33182" w:rsidRDefault="00D33182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Речевое развитие дошкольников в условиях реализации образовательной программы ЧДОУ»</w:t>
      </w:r>
    </w:p>
    <w:p w:rsidR="00BC275B" w:rsidRDefault="00D33182" w:rsidP="00BC275B">
      <w:pPr>
        <w:pStyle w:val="af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 </w:t>
      </w:r>
      <w:r w:rsidR="00BC275B" w:rsidRPr="00BC275B">
        <w:rPr>
          <w:rFonts w:ascii="Times New Roman" w:hAnsi="Times New Roman" w:cs="Times New Roman"/>
          <w:sz w:val="28"/>
          <w:szCs w:val="28"/>
        </w:rPr>
        <w:t>Итоговый: «Реализация основных задач учреждения»</w:t>
      </w:r>
    </w:p>
    <w:p w:rsidR="00BC275B" w:rsidRDefault="00BC275B" w:rsidP="00BC275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A950E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семинары</w:t>
      </w:r>
      <w:r w:rsidR="00781852">
        <w:rPr>
          <w:rFonts w:ascii="Times New Roman" w:hAnsi="Times New Roman" w:cs="Times New Roman"/>
          <w:sz w:val="28"/>
          <w:szCs w:val="28"/>
        </w:rPr>
        <w:t>: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</w:p>
    <w:p w:rsidR="00BC275B" w:rsidRPr="00BC275B" w:rsidRDefault="00BC275B" w:rsidP="00BC275B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«Составление календарного плана в соответствии с ФГОС ДО»</w:t>
      </w:r>
    </w:p>
    <w:p w:rsidR="00D33182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>Консультация:</w:t>
      </w:r>
      <w:r w:rsidR="00D33182" w:rsidRPr="00D33182">
        <w:rPr>
          <w:rFonts w:ascii="Times New Roman" w:hAnsi="Times New Roman" w:cs="Times New Roman"/>
          <w:sz w:val="28"/>
          <w:szCs w:val="28"/>
        </w:rPr>
        <w:t xml:space="preserve"> «Актуальность театрализованной деятельности для развития детей»</w:t>
      </w:r>
      <w:r w:rsidRPr="00D3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5B" w:rsidRPr="00D33182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D33182">
        <w:rPr>
          <w:rFonts w:ascii="Times New Roman" w:hAnsi="Times New Roman" w:cs="Times New Roman"/>
          <w:sz w:val="28"/>
          <w:szCs w:val="28"/>
        </w:rPr>
        <w:t xml:space="preserve">Театрализованные </w:t>
      </w:r>
      <w:r w:rsidRPr="00D33182">
        <w:rPr>
          <w:rFonts w:ascii="Times New Roman" w:hAnsi="Times New Roman" w:cs="Times New Roman"/>
          <w:sz w:val="28"/>
          <w:szCs w:val="28"/>
        </w:rPr>
        <w:t>игры в  ДОУ»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 xml:space="preserve">Консультация: «Роль воспитателя в </w:t>
      </w:r>
      <w:r w:rsidR="00D33182">
        <w:rPr>
          <w:rFonts w:ascii="Times New Roman" w:hAnsi="Times New Roman" w:cs="Times New Roman"/>
          <w:sz w:val="28"/>
          <w:szCs w:val="28"/>
        </w:rPr>
        <w:t>формировании здорового образа жизни»</w:t>
      </w:r>
    </w:p>
    <w:p w:rsidR="00D33182" w:rsidRDefault="00A01F7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D33182" w:rsidRPr="00D33182"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«Физкультурно-оздоровительная работа в контексте  ФГОС </w:t>
      </w:r>
      <w:proofErr w:type="gramStart"/>
      <w:r w:rsidR="00D33182" w:rsidRPr="00D331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33182">
        <w:rPr>
          <w:rFonts w:ascii="Times New Roman" w:hAnsi="Times New Roman" w:cs="Times New Roman"/>
          <w:sz w:val="28"/>
          <w:szCs w:val="28"/>
        </w:rPr>
        <w:t>»</w:t>
      </w:r>
    </w:p>
    <w:p w:rsidR="00BC275B" w:rsidRPr="00D33182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>Ко</w:t>
      </w:r>
      <w:r w:rsidR="00A01F7B" w:rsidRPr="00D33182">
        <w:rPr>
          <w:rFonts w:ascii="Times New Roman" w:hAnsi="Times New Roman" w:cs="Times New Roman"/>
          <w:sz w:val="28"/>
          <w:szCs w:val="28"/>
        </w:rPr>
        <w:t>нсультация «</w:t>
      </w:r>
      <w:r w:rsidR="00D33182">
        <w:rPr>
          <w:rFonts w:ascii="Times New Roman" w:hAnsi="Times New Roman" w:cs="Times New Roman"/>
          <w:sz w:val="28"/>
          <w:szCs w:val="28"/>
        </w:rPr>
        <w:t xml:space="preserve"> Связная речь - обучение пересказу»</w:t>
      </w:r>
    </w:p>
    <w:p w:rsidR="00BC275B" w:rsidRP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Консультация «Диагностика педагогического развития»</w:t>
      </w:r>
    </w:p>
    <w:p w:rsidR="00BC275B" w:rsidRDefault="00BC275B" w:rsidP="00BC275B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Консультация: «Организационно-методическая работа в летний период»</w:t>
      </w:r>
    </w:p>
    <w:p w:rsidR="00BC275B" w:rsidRDefault="00BC275B" w:rsidP="00BC275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BC275B" w:rsidP="00A01F7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недели:</w:t>
      </w:r>
    </w:p>
    <w:p w:rsidR="00BC275B" w:rsidRDefault="00BC275B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5B">
        <w:rPr>
          <w:rFonts w:ascii="Times New Roman" w:hAnsi="Times New Roman" w:cs="Times New Roman"/>
          <w:sz w:val="28"/>
          <w:szCs w:val="28"/>
        </w:rPr>
        <w:t>Тематическая неделя «</w:t>
      </w:r>
      <w:r w:rsidR="00D33182">
        <w:rPr>
          <w:rFonts w:ascii="Times New Roman" w:hAnsi="Times New Roman" w:cs="Times New Roman"/>
          <w:sz w:val="28"/>
          <w:szCs w:val="28"/>
        </w:rPr>
        <w:t>Театр наш друг - наш помощник»</w:t>
      </w:r>
    </w:p>
    <w:p w:rsidR="00BC275B" w:rsidRDefault="004033AD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</w:t>
      </w:r>
      <w:r w:rsidR="00BC275B" w:rsidRPr="00BC275B">
        <w:rPr>
          <w:rFonts w:ascii="Times New Roman" w:hAnsi="Times New Roman" w:cs="Times New Roman"/>
          <w:sz w:val="28"/>
          <w:szCs w:val="28"/>
        </w:rPr>
        <w:t xml:space="preserve"> «</w:t>
      </w:r>
      <w:r w:rsidR="00D33182">
        <w:rPr>
          <w:rFonts w:ascii="Times New Roman" w:hAnsi="Times New Roman" w:cs="Times New Roman"/>
          <w:sz w:val="28"/>
          <w:szCs w:val="28"/>
        </w:rPr>
        <w:t>Я здоровье берегу, сам себе я помогу</w:t>
      </w:r>
      <w:r w:rsidR="00BC275B" w:rsidRPr="00BC275B">
        <w:rPr>
          <w:rFonts w:ascii="Times New Roman" w:hAnsi="Times New Roman" w:cs="Times New Roman"/>
          <w:sz w:val="28"/>
          <w:szCs w:val="28"/>
        </w:rPr>
        <w:t>»</w:t>
      </w:r>
    </w:p>
    <w:p w:rsidR="00BC275B" w:rsidRDefault="00D33182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«Связная речь - пересказ»</w:t>
      </w:r>
    </w:p>
    <w:p w:rsidR="00BC275B" w:rsidRDefault="00BC275B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C275B" w:rsidRDefault="00594060" w:rsidP="00594060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просмотры:</w:t>
      </w:r>
    </w:p>
    <w:p w:rsidR="00BC275B" w:rsidRDefault="00D33182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«Театральный уголок»</w:t>
      </w:r>
      <w:r w:rsidR="00BC275B">
        <w:rPr>
          <w:rFonts w:ascii="Times New Roman" w:hAnsi="Times New Roman" w:cs="Times New Roman"/>
          <w:sz w:val="28"/>
          <w:szCs w:val="28"/>
        </w:rPr>
        <w:t xml:space="preserve"> (Малиновская Н.</w:t>
      </w:r>
      <w:r w:rsidR="00781852">
        <w:rPr>
          <w:rFonts w:ascii="Times New Roman" w:hAnsi="Times New Roman" w:cs="Times New Roman"/>
          <w:sz w:val="28"/>
          <w:szCs w:val="28"/>
        </w:rPr>
        <w:t>Ю.</w:t>
      </w:r>
      <w:r w:rsidR="00BC2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Асафьева И.Б.,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75B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BC275B">
        <w:rPr>
          <w:rFonts w:ascii="Times New Roman" w:hAnsi="Times New Roman" w:cs="Times New Roman"/>
          <w:sz w:val="28"/>
          <w:szCs w:val="28"/>
        </w:rPr>
        <w:t xml:space="preserve"> Н.С., </w:t>
      </w:r>
      <w:r>
        <w:rPr>
          <w:rFonts w:ascii="Times New Roman" w:hAnsi="Times New Roman" w:cs="Times New Roman"/>
          <w:sz w:val="28"/>
          <w:szCs w:val="28"/>
        </w:rPr>
        <w:t>Гуляева Н.С,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75B"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  <w:r w:rsidR="00BC275B">
        <w:rPr>
          <w:rFonts w:ascii="Times New Roman" w:hAnsi="Times New Roman" w:cs="Times New Roman"/>
          <w:sz w:val="28"/>
          <w:szCs w:val="28"/>
        </w:rPr>
        <w:t xml:space="preserve"> Т.</w:t>
      </w:r>
      <w:r w:rsidR="00A26C7C">
        <w:rPr>
          <w:rFonts w:ascii="Times New Roman" w:hAnsi="Times New Roman" w:cs="Times New Roman"/>
          <w:sz w:val="28"/>
          <w:szCs w:val="28"/>
        </w:rPr>
        <w:t xml:space="preserve">Ю. 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Е.С.</w:t>
      </w:r>
      <w:r w:rsidR="00BC2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75B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="00BC275B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Ершова Е. С.</w:t>
      </w:r>
      <w:r w:rsidR="00BC275B">
        <w:rPr>
          <w:rFonts w:ascii="Times New Roman" w:hAnsi="Times New Roman" w:cs="Times New Roman"/>
          <w:sz w:val="28"/>
          <w:szCs w:val="28"/>
        </w:rPr>
        <w:t>)</w:t>
      </w:r>
    </w:p>
    <w:p w:rsidR="00BC275B" w:rsidRDefault="00D33182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Театрализованная</w:t>
      </w:r>
      <w:r w:rsidR="004033AD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7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275B">
        <w:rPr>
          <w:rFonts w:ascii="Times New Roman" w:hAnsi="Times New Roman" w:cs="Times New Roman"/>
          <w:sz w:val="28"/>
          <w:szCs w:val="28"/>
        </w:rPr>
        <w:t xml:space="preserve">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«Волшебный замок»; ст.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Гуляева Н.С. «Олино колечко», ср. группа Асафьева И.Б.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грубом», мл.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по сказке «Теремок») </w:t>
      </w:r>
    </w:p>
    <w:p w:rsidR="00BC275B" w:rsidRDefault="00D33182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  <w:r w:rsidR="00BC27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Как сберечь здоровье </w:t>
      </w:r>
      <w:r w:rsidR="00BC275B">
        <w:rPr>
          <w:rFonts w:ascii="Times New Roman" w:hAnsi="Times New Roman" w:cs="Times New Roman"/>
          <w:sz w:val="28"/>
          <w:szCs w:val="28"/>
        </w:rPr>
        <w:t>»</w:t>
      </w:r>
      <w:r w:rsidR="00A26C7C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средняя группа Малиновская Н.Ю.) 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82" w:rsidRDefault="00D33182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«Азбука здоровья» (под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группы Ершова Е.С.,</w:t>
      </w:r>
      <w:r w:rsidR="00C559AD">
        <w:rPr>
          <w:rFonts w:ascii="Times New Roman" w:hAnsi="Times New Roman" w:cs="Times New Roman"/>
          <w:sz w:val="28"/>
          <w:szCs w:val="28"/>
        </w:rPr>
        <w:t xml:space="preserve"> Гуляева Н.С.,</w:t>
      </w:r>
      <w:r>
        <w:rPr>
          <w:rFonts w:ascii="Times New Roman" w:hAnsi="Times New Roman" w:cs="Times New Roman"/>
          <w:sz w:val="28"/>
          <w:szCs w:val="28"/>
        </w:rPr>
        <w:t xml:space="preserve"> Васильева Е.Ю.)</w:t>
      </w:r>
    </w:p>
    <w:p w:rsidR="00BC275B" w:rsidRDefault="00D33182" w:rsidP="00BC275B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сказке «Курочка Ряба»</w:t>
      </w:r>
      <w:r w:rsidR="00BC275B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 w:rsidR="00BC275B">
        <w:rPr>
          <w:rFonts w:ascii="Times New Roman" w:hAnsi="Times New Roman" w:cs="Times New Roman"/>
          <w:sz w:val="28"/>
          <w:szCs w:val="28"/>
        </w:rPr>
        <w:t>первая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Т.Ю.)</w:t>
      </w:r>
    </w:p>
    <w:p w:rsidR="00D33182" w:rsidRPr="00D33182" w:rsidRDefault="00C559AD" w:rsidP="00D33182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речи «Весна»</w:t>
      </w:r>
      <w:r w:rsidR="00D33182" w:rsidRPr="00D33182">
        <w:rPr>
          <w:rFonts w:ascii="Times New Roman" w:hAnsi="Times New Roman" w:cs="Times New Roman"/>
          <w:sz w:val="28"/>
          <w:szCs w:val="28"/>
        </w:rPr>
        <w:t xml:space="preserve"> (младшая группа </w:t>
      </w:r>
      <w:proofErr w:type="spellStart"/>
      <w:r w:rsidR="00D33182" w:rsidRPr="00D33182">
        <w:rPr>
          <w:rFonts w:ascii="Times New Roman" w:hAnsi="Times New Roman" w:cs="Times New Roman"/>
          <w:sz w:val="28"/>
          <w:szCs w:val="28"/>
        </w:rPr>
        <w:t>Белинова</w:t>
      </w:r>
      <w:proofErr w:type="spellEnd"/>
      <w:r w:rsidR="00D33182" w:rsidRPr="00D33182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BC275B" w:rsidRPr="00D33182" w:rsidRDefault="00D33182" w:rsidP="00D33182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речи «Солнечные лучи» (средняя группа Малиновская Н.Ю.)</w:t>
      </w:r>
    </w:p>
    <w:p w:rsidR="00271E21" w:rsidRPr="00781852" w:rsidRDefault="00D33182" w:rsidP="00781852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развитию речи «Весна пришла»</w:t>
      </w:r>
      <w:r w:rsidR="00A26C7C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="00A26C7C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A26C7C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A26C7C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D33182" w:rsidRPr="00D33182" w:rsidRDefault="00D33182" w:rsidP="00D33182">
      <w:pPr>
        <w:pStyle w:val="af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 xml:space="preserve">Интегрированное занятие  «Весна» (подготовительная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D33182">
        <w:rPr>
          <w:rFonts w:ascii="Times New Roman" w:hAnsi="Times New Roman" w:cs="Times New Roman"/>
          <w:sz w:val="28"/>
          <w:szCs w:val="28"/>
        </w:rPr>
        <w:t>)</w:t>
      </w:r>
    </w:p>
    <w:p w:rsidR="00271E21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71E21" w:rsidRDefault="00271E21" w:rsidP="00594060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</w:t>
      </w:r>
      <w:r w:rsidR="004033AD">
        <w:rPr>
          <w:rFonts w:ascii="Times New Roman" w:hAnsi="Times New Roman" w:cs="Times New Roman"/>
          <w:sz w:val="28"/>
          <w:szCs w:val="28"/>
        </w:rPr>
        <w:t>ки, конкурсы</w:t>
      </w:r>
      <w:r w:rsidR="00A01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E21" w:rsidRDefault="00271E21" w:rsidP="00C8294A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нам осень подарила»</w:t>
      </w:r>
    </w:p>
    <w:p w:rsidR="00594060" w:rsidRPr="00A950E7" w:rsidRDefault="00594060" w:rsidP="00C8294A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3182">
        <w:rPr>
          <w:rFonts w:ascii="Times New Roman" w:hAnsi="Times New Roman" w:cs="Times New Roman"/>
          <w:sz w:val="28"/>
          <w:szCs w:val="28"/>
        </w:rPr>
        <w:t xml:space="preserve">В здоровом теле, здоровый дух 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фотовыставка </w:t>
      </w:r>
    </w:p>
    <w:p w:rsidR="00594060" w:rsidRPr="00594060" w:rsidRDefault="00D33182" w:rsidP="00C8294A">
      <w:pPr>
        <w:pStyle w:val="af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«Новогодние чудеса</w:t>
      </w:r>
      <w:r w:rsidR="00271E21">
        <w:rPr>
          <w:rFonts w:ascii="Times New Roman" w:hAnsi="Times New Roman" w:cs="Times New Roman"/>
          <w:sz w:val="28"/>
          <w:szCs w:val="28"/>
        </w:rPr>
        <w:t>»</w:t>
      </w:r>
    </w:p>
    <w:p w:rsidR="00A950E7" w:rsidRPr="00C8294A" w:rsidRDefault="00A950E7" w:rsidP="00C8294A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>«</w:t>
      </w:r>
      <w:r w:rsidR="00D33182">
        <w:rPr>
          <w:rFonts w:ascii="Times New Roman" w:hAnsi="Times New Roman" w:cs="Times New Roman"/>
          <w:sz w:val="28"/>
          <w:szCs w:val="28"/>
        </w:rPr>
        <w:t>Зимние превращения» с</w:t>
      </w:r>
      <w:r w:rsidR="00C559AD">
        <w:rPr>
          <w:rFonts w:ascii="Times New Roman" w:hAnsi="Times New Roman" w:cs="Times New Roman"/>
          <w:sz w:val="28"/>
          <w:szCs w:val="28"/>
        </w:rPr>
        <w:t>нежные постройки</w:t>
      </w:r>
    </w:p>
    <w:p w:rsidR="003D4AA7" w:rsidRPr="004033AD" w:rsidRDefault="00594060" w:rsidP="004033AD">
      <w:pPr>
        <w:pStyle w:val="af2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8294A">
        <w:rPr>
          <w:rFonts w:ascii="Times New Roman" w:hAnsi="Times New Roman" w:cs="Times New Roman"/>
          <w:sz w:val="28"/>
          <w:szCs w:val="28"/>
        </w:rPr>
        <w:t xml:space="preserve">Выставки детских рисунков </w:t>
      </w:r>
      <w:r w:rsidR="00271E21" w:rsidRPr="00C8294A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D33182">
        <w:rPr>
          <w:rFonts w:ascii="Times New Roman" w:hAnsi="Times New Roman" w:cs="Times New Roman"/>
          <w:sz w:val="28"/>
          <w:szCs w:val="28"/>
        </w:rPr>
        <w:t>«Моя любимая мама</w:t>
      </w:r>
      <w:r w:rsidRPr="00C8294A">
        <w:rPr>
          <w:rFonts w:ascii="Times New Roman" w:hAnsi="Times New Roman" w:cs="Times New Roman"/>
          <w:sz w:val="28"/>
          <w:szCs w:val="28"/>
        </w:rPr>
        <w:t xml:space="preserve">», «Новый год», «День Защитника Отечества», </w:t>
      </w:r>
      <w:r w:rsidR="004033AD">
        <w:rPr>
          <w:rFonts w:ascii="Times New Roman" w:hAnsi="Times New Roman" w:cs="Times New Roman"/>
          <w:sz w:val="28"/>
          <w:szCs w:val="28"/>
        </w:rPr>
        <w:t xml:space="preserve"> </w:t>
      </w:r>
      <w:r w:rsidRPr="004033AD">
        <w:rPr>
          <w:rFonts w:ascii="Times New Roman" w:hAnsi="Times New Roman" w:cs="Times New Roman"/>
          <w:sz w:val="28"/>
          <w:szCs w:val="28"/>
        </w:rPr>
        <w:t>«8 Марта»</w:t>
      </w:r>
      <w:r w:rsidR="00781852" w:rsidRPr="004033AD">
        <w:rPr>
          <w:rFonts w:ascii="Times New Roman" w:hAnsi="Times New Roman" w:cs="Times New Roman"/>
          <w:sz w:val="28"/>
          <w:szCs w:val="28"/>
        </w:rPr>
        <w:t>,</w:t>
      </w:r>
      <w:r w:rsidRPr="004033AD">
        <w:rPr>
          <w:rFonts w:ascii="Times New Roman" w:hAnsi="Times New Roman" w:cs="Times New Roman"/>
          <w:sz w:val="28"/>
          <w:szCs w:val="28"/>
        </w:rPr>
        <w:t xml:space="preserve"> «День Победы</w:t>
      </w:r>
      <w:r w:rsidR="00271E21" w:rsidRPr="004033AD">
        <w:rPr>
          <w:rFonts w:ascii="Times New Roman" w:hAnsi="Times New Roman" w:cs="Times New Roman"/>
          <w:sz w:val="28"/>
          <w:szCs w:val="28"/>
        </w:rPr>
        <w:t>» (</w:t>
      </w:r>
      <w:r w:rsidR="00781852" w:rsidRPr="004033AD">
        <w:rPr>
          <w:rFonts w:ascii="Times New Roman" w:hAnsi="Times New Roman" w:cs="Times New Roman"/>
          <w:sz w:val="28"/>
          <w:szCs w:val="28"/>
        </w:rPr>
        <w:t>Ст.</w:t>
      </w:r>
      <w:r w:rsidR="00271E21" w:rsidRPr="004033AD">
        <w:rPr>
          <w:rFonts w:ascii="Times New Roman" w:hAnsi="Times New Roman" w:cs="Times New Roman"/>
          <w:sz w:val="28"/>
          <w:szCs w:val="28"/>
        </w:rPr>
        <w:t xml:space="preserve">, подг. </w:t>
      </w:r>
      <w:r w:rsidR="00C8294A" w:rsidRPr="004033AD">
        <w:rPr>
          <w:rFonts w:ascii="Times New Roman" w:hAnsi="Times New Roman" w:cs="Times New Roman"/>
          <w:sz w:val="28"/>
          <w:szCs w:val="28"/>
        </w:rPr>
        <w:t>г</w:t>
      </w:r>
      <w:r w:rsidR="00271E21" w:rsidRPr="004033AD">
        <w:rPr>
          <w:rFonts w:ascii="Times New Roman" w:hAnsi="Times New Roman" w:cs="Times New Roman"/>
          <w:sz w:val="28"/>
          <w:szCs w:val="28"/>
        </w:rPr>
        <w:t>руппы</w:t>
      </w:r>
      <w:r w:rsidRPr="004033AD">
        <w:rPr>
          <w:rFonts w:ascii="Times New Roman" w:hAnsi="Times New Roman" w:cs="Times New Roman"/>
          <w:sz w:val="28"/>
          <w:szCs w:val="28"/>
        </w:rPr>
        <w:t xml:space="preserve"> Алексеева В.Г.</w:t>
      </w:r>
      <w:r w:rsidR="00271E21" w:rsidRPr="004033AD">
        <w:rPr>
          <w:rFonts w:ascii="Times New Roman" w:hAnsi="Times New Roman" w:cs="Times New Roman"/>
          <w:sz w:val="28"/>
          <w:szCs w:val="28"/>
        </w:rPr>
        <w:t>)</w:t>
      </w:r>
    </w:p>
    <w:p w:rsidR="00271E21" w:rsidRDefault="00A01F7B" w:rsidP="00A01F7B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и развлечения</w:t>
      </w:r>
    </w:p>
    <w:p w:rsidR="00271E21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знаний» </w:t>
      </w:r>
    </w:p>
    <w:p w:rsidR="00A950E7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марафон»</w:t>
      </w:r>
    </w:p>
    <w:p w:rsidR="00271E21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праздники</w:t>
      </w:r>
      <w:r w:rsidR="00271E21">
        <w:rPr>
          <w:rFonts w:ascii="Times New Roman" w:hAnsi="Times New Roman" w:cs="Times New Roman"/>
          <w:sz w:val="28"/>
          <w:szCs w:val="28"/>
        </w:rPr>
        <w:t>»</w:t>
      </w:r>
    </w:p>
    <w:p w:rsidR="00271E21" w:rsidRDefault="004033AD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М</w:t>
      </w:r>
      <w:r w:rsidR="00271E21">
        <w:rPr>
          <w:rFonts w:ascii="Times New Roman" w:hAnsi="Times New Roman" w:cs="Times New Roman"/>
          <w:sz w:val="28"/>
          <w:szCs w:val="28"/>
        </w:rPr>
        <w:t>атери»</w:t>
      </w:r>
    </w:p>
    <w:p w:rsidR="00D33182" w:rsidRDefault="00A01F7B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 xml:space="preserve">Новогодние утренники </w:t>
      </w:r>
    </w:p>
    <w:p w:rsidR="00A950E7" w:rsidRPr="00D33182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D33182">
        <w:rPr>
          <w:rFonts w:ascii="Times New Roman" w:hAnsi="Times New Roman" w:cs="Times New Roman"/>
          <w:sz w:val="28"/>
          <w:szCs w:val="28"/>
        </w:rPr>
        <w:t xml:space="preserve">«Колядки» </w:t>
      </w:r>
      <w:r w:rsidR="00781852" w:rsidRPr="00D33182">
        <w:rPr>
          <w:rFonts w:ascii="Times New Roman" w:hAnsi="Times New Roman" w:cs="Times New Roman"/>
          <w:sz w:val="28"/>
          <w:szCs w:val="28"/>
        </w:rPr>
        <w:t>(</w:t>
      </w:r>
      <w:r w:rsidR="00D33182" w:rsidRPr="00D33182">
        <w:rPr>
          <w:rFonts w:ascii="Times New Roman" w:hAnsi="Times New Roman" w:cs="Times New Roman"/>
          <w:sz w:val="28"/>
          <w:szCs w:val="28"/>
        </w:rPr>
        <w:t>группа №3,4</w:t>
      </w:r>
      <w:r w:rsidRPr="00D33182">
        <w:rPr>
          <w:rFonts w:ascii="Times New Roman" w:hAnsi="Times New Roman" w:cs="Times New Roman"/>
          <w:sz w:val="28"/>
          <w:szCs w:val="28"/>
        </w:rPr>
        <w:t>,6)</w:t>
      </w:r>
    </w:p>
    <w:p w:rsidR="00271E21" w:rsidRDefault="00A3493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«Масленница» (</w:t>
      </w:r>
      <w:r w:rsidR="00A950E7">
        <w:rPr>
          <w:rFonts w:ascii="Times New Roman" w:hAnsi="Times New Roman" w:cs="Times New Roman"/>
          <w:sz w:val="28"/>
          <w:szCs w:val="28"/>
        </w:rPr>
        <w:t>Все возрастные группы)</w:t>
      </w:r>
    </w:p>
    <w:p w:rsidR="00271E21" w:rsidRDefault="00A950E7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 «День  защитника</w:t>
      </w:r>
      <w:r w:rsidR="00271E21">
        <w:rPr>
          <w:rFonts w:ascii="Times New Roman" w:hAnsi="Times New Roman" w:cs="Times New Roman"/>
          <w:sz w:val="28"/>
          <w:szCs w:val="28"/>
        </w:rPr>
        <w:t xml:space="preserve"> Отечества»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1852">
        <w:rPr>
          <w:rFonts w:ascii="Times New Roman" w:hAnsi="Times New Roman" w:cs="Times New Roman"/>
          <w:sz w:val="28"/>
          <w:szCs w:val="28"/>
        </w:rPr>
        <w:t>гр.</w:t>
      </w:r>
      <w:r w:rsidR="00D33182">
        <w:rPr>
          <w:rFonts w:ascii="Times New Roman" w:hAnsi="Times New Roman" w:cs="Times New Roman"/>
          <w:sz w:val="28"/>
          <w:szCs w:val="28"/>
        </w:rPr>
        <w:t xml:space="preserve"> №3,6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1E21" w:rsidRDefault="00271E21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«Мамин праздник - 8 Марта»</w:t>
      </w:r>
      <w:r w:rsidR="00A950E7">
        <w:rPr>
          <w:rFonts w:ascii="Times New Roman" w:hAnsi="Times New Roman" w:cs="Times New Roman"/>
          <w:sz w:val="28"/>
          <w:szCs w:val="28"/>
        </w:rPr>
        <w:t xml:space="preserve"> (</w:t>
      </w:r>
      <w:r w:rsidR="00D33182">
        <w:rPr>
          <w:rFonts w:ascii="Times New Roman" w:hAnsi="Times New Roman" w:cs="Times New Roman"/>
          <w:sz w:val="28"/>
          <w:szCs w:val="28"/>
        </w:rPr>
        <w:t>гр.№5 спектакль «Волк и 7 козлят», гр.№ 4 «Сказка про глупого мышонка», гр.№3 «Муха Цокотуха»,</w:t>
      </w:r>
      <w:proofErr w:type="gramEnd"/>
    </w:p>
    <w:p w:rsidR="00D33182" w:rsidRDefault="00D33182" w:rsidP="00D33182">
      <w:pPr>
        <w:pStyle w:val="af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</w:t>
      </w:r>
      <w:r w:rsidR="00A950E7">
        <w:rPr>
          <w:rFonts w:ascii="Times New Roman" w:hAnsi="Times New Roman" w:cs="Times New Roman"/>
          <w:sz w:val="28"/>
          <w:szCs w:val="28"/>
        </w:rPr>
        <w:t xml:space="preserve">6 не состоялся спектакль </w:t>
      </w:r>
      <w:r w:rsidR="00781852">
        <w:rPr>
          <w:rFonts w:ascii="Times New Roman" w:hAnsi="Times New Roman" w:cs="Times New Roman"/>
          <w:sz w:val="28"/>
          <w:szCs w:val="28"/>
        </w:rPr>
        <w:t>(</w:t>
      </w:r>
      <w:r w:rsidR="00A950E7">
        <w:rPr>
          <w:rFonts w:ascii="Times New Roman" w:hAnsi="Times New Roman" w:cs="Times New Roman"/>
          <w:sz w:val="28"/>
          <w:szCs w:val="28"/>
        </w:rPr>
        <w:t>карантин)</w:t>
      </w:r>
      <w:r>
        <w:rPr>
          <w:rFonts w:ascii="Times New Roman" w:hAnsi="Times New Roman" w:cs="Times New Roman"/>
          <w:sz w:val="28"/>
          <w:szCs w:val="28"/>
        </w:rPr>
        <w:t>, но позднее был проведен праздничный концерт</w:t>
      </w:r>
      <w:r w:rsidR="00A950E7">
        <w:rPr>
          <w:rFonts w:ascii="Times New Roman" w:hAnsi="Times New Roman" w:cs="Times New Roman"/>
          <w:sz w:val="28"/>
          <w:szCs w:val="28"/>
        </w:rPr>
        <w:t>)</w:t>
      </w:r>
    </w:p>
    <w:p w:rsidR="00271E21" w:rsidRDefault="00271E21" w:rsidP="00C8294A">
      <w:pPr>
        <w:pStyle w:val="af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«Выпуск детей в школу»</w:t>
      </w:r>
    </w:p>
    <w:p w:rsidR="00A01F7B" w:rsidRDefault="00A01F7B" w:rsidP="00A01F7B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высокая оценка</w:t>
      </w:r>
      <w:r w:rsidR="00C8294A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  по проведенным праздникам</w:t>
      </w:r>
    </w:p>
    <w:p w:rsidR="00271E21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71E21" w:rsidRDefault="00A93C70" w:rsidP="00A93C70">
      <w:pPr>
        <w:pStyle w:val="af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781852">
        <w:rPr>
          <w:rFonts w:ascii="Times New Roman" w:hAnsi="Times New Roman" w:cs="Times New Roman"/>
          <w:sz w:val="28"/>
          <w:szCs w:val="28"/>
        </w:rPr>
        <w:t>.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A34937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C8294A">
        <w:rPr>
          <w:rFonts w:ascii="Times New Roman" w:hAnsi="Times New Roman" w:cs="Times New Roman"/>
          <w:sz w:val="28"/>
          <w:szCs w:val="28"/>
        </w:rPr>
        <w:t>.</w:t>
      </w:r>
    </w:p>
    <w:p w:rsidR="00A93C70" w:rsidRDefault="00A93C70" w:rsidP="00781852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выставках и праздниках.</w:t>
      </w:r>
    </w:p>
    <w:p w:rsidR="00D33182" w:rsidRDefault="00A93C70" w:rsidP="00A93C70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lastRenderedPageBreak/>
        <w:t>«Осенний марафон</w:t>
      </w:r>
      <w:r w:rsidR="00A01F7B" w:rsidRPr="00A01F7B">
        <w:rPr>
          <w:rFonts w:ascii="Times New Roman" w:hAnsi="Times New Roman" w:cs="Times New Roman"/>
          <w:sz w:val="28"/>
          <w:szCs w:val="28"/>
        </w:rPr>
        <w:t>», «</w:t>
      </w:r>
      <w:r w:rsidR="00D33182">
        <w:rPr>
          <w:rFonts w:ascii="Times New Roman" w:hAnsi="Times New Roman" w:cs="Times New Roman"/>
          <w:sz w:val="28"/>
          <w:szCs w:val="28"/>
        </w:rPr>
        <w:t>Подарки осени</w:t>
      </w:r>
      <w:r w:rsidR="00A01F7B" w:rsidRPr="00A01F7B">
        <w:rPr>
          <w:rFonts w:ascii="Times New Roman" w:hAnsi="Times New Roman" w:cs="Times New Roman"/>
          <w:sz w:val="28"/>
          <w:szCs w:val="28"/>
        </w:rPr>
        <w:t>»</w:t>
      </w:r>
      <w:r w:rsidR="00A01F7B">
        <w:rPr>
          <w:rFonts w:ascii="Times New Roman" w:hAnsi="Times New Roman" w:cs="Times New Roman"/>
          <w:sz w:val="28"/>
          <w:szCs w:val="28"/>
        </w:rPr>
        <w:t>,</w:t>
      </w:r>
      <w:r w:rsidRPr="00A01F7B">
        <w:rPr>
          <w:rFonts w:ascii="Times New Roman" w:hAnsi="Times New Roman" w:cs="Times New Roman"/>
          <w:sz w:val="28"/>
          <w:szCs w:val="28"/>
        </w:rPr>
        <w:t xml:space="preserve">  «День матери»</w:t>
      </w:r>
      <w:r w:rsidR="00A01F7B">
        <w:rPr>
          <w:rFonts w:ascii="Times New Roman" w:hAnsi="Times New Roman" w:cs="Times New Roman"/>
          <w:sz w:val="28"/>
          <w:szCs w:val="28"/>
        </w:rPr>
        <w:t xml:space="preserve">, «День защитника Отечества» </w:t>
      </w:r>
    </w:p>
    <w:p w:rsidR="00C559AD" w:rsidRDefault="00C559AD" w:rsidP="00A93C70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</w:p>
    <w:p w:rsidR="00A01F7B" w:rsidRPr="00A01F7B" w:rsidRDefault="00A01F7B" w:rsidP="00A93C70">
      <w:pPr>
        <w:pStyle w:val="a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</w:p>
    <w:p w:rsidR="00A34937" w:rsidRDefault="00A01F7B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 </w:t>
      </w:r>
    </w:p>
    <w:p w:rsidR="00C97D8C" w:rsidRDefault="00A34937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«Физкультурно-оздоровительная работа с детьми мл</w:t>
      </w:r>
      <w:proofErr w:type="gramStart"/>
      <w:r w:rsidR="00781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1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85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озраста»</w:t>
      </w:r>
    </w:p>
    <w:p w:rsidR="00A34937" w:rsidRDefault="00C8294A" w:rsidP="00C8294A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D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51FC"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  <w:r w:rsidR="004051FC">
        <w:rPr>
          <w:rFonts w:ascii="Times New Roman" w:hAnsi="Times New Roman" w:cs="Times New Roman"/>
          <w:sz w:val="28"/>
          <w:szCs w:val="28"/>
        </w:rPr>
        <w:t xml:space="preserve"> Т.Ю.</w:t>
      </w:r>
      <w:r w:rsidR="00C559AD">
        <w:rPr>
          <w:rFonts w:ascii="Times New Roman" w:hAnsi="Times New Roman" w:cs="Times New Roman"/>
          <w:sz w:val="28"/>
          <w:szCs w:val="28"/>
        </w:rPr>
        <w:t xml:space="preserve"> </w:t>
      </w:r>
      <w:r w:rsidR="00A34937">
        <w:rPr>
          <w:rFonts w:ascii="Times New Roman" w:hAnsi="Times New Roman" w:cs="Times New Roman"/>
          <w:sz w:val="28"/>
          <w:szCs w:val="28"/>
        </w:rPr>
        <w:t>открытый просмотр занятия</w:t>
      </w:r>
      <w:r w:rsidR="00C97D8C">
        <w:rPr>
          <w:rFonts w:ascii="Times New Roman" w:hAnsi="Times New Roman" w:cs="Times New Roman"/>
          <w:sz w:val="28"/>
          <w:szCs w:val="28"/>
        </w:rPr>
        <w:t xml:space="preserve"> с участием родителей</w:t>
      </w:r>
      <w:r w:rsidR="00A34937">
        <w:rPr>
          <w:rFonts w:ascii="Times New Roman" w:hAnsi="Times New Roman" w:cs="Times New Roman"/>
          <w:sz w:val="28"/>
          <w:szCs w:val="28"/>
        </w:rPr>
        <w:t xml:space="preserve"> «В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4937">
        <w:rPr>
          <w:rFonts w:ascii="Times New Roman" w:hAnsi="Times New Roman" w:cs="Times New Roman"/>
          <w:sz w:val="28"/>
          <w:szCs w:val="28"/>
        </w:rPr>
        <w:t>гости к солнышку</w:t>
      </w:r>
      <w:r w:rsidR="00C97D8C">
        <w:rPr>
          <w:rFonts w:ascii="Times New Roman" w:hAnsi="Times New Roman" w:cs="Times New Roman"/>
          <w:sz w:val="28"/>
          <w:szCs w:val="28"/>
        </w:rPr>
        <w:t>»</w:t>
      </w:r>
      <w:r w:rsidR="00A34937">
        <w:rPr>
          <w:rFonts w:ascii="Times New Roman" w:hAnsi="Times New Roman" w:cs="Times New Roman"/>
          <w:sz w:val="28"/>
          <w:szCs w:val="28"/>
        </w:rPr>
        <w:t xml:space="preserve"> Васильева Е.Ю)</w:t>
      </w:r>
    </w:p>
    <w:p w:rsidR="00C97D8C" w:rsidRDefault="00C559AD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№5</w:t>
      </w:r>
      <w:r w:rsidR="00C97D8C">
        <w:rPr>
          <w:rFonts w:ascii="Times New Roman" w:hAnsi="Times New Roman" w:cs="Times New Roman"/>
          <w:sz w:val="28"/>
          <w:szCs w:val="28"/>
        </w:rPr>
        <w:t xml:space="preserve"> (младшая)</w:t>
      </w:r>
    </w:p>
    <w:p w:rsidR="004051FC" w:rsidRDefault="00781852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«Задачи развития и воспитания детей 3-4 лет</w:t>
      </w:r>
      <w:r w:rsidR="004051FC">
        <w:rPr>
          <w:rFonts w:ascii="Times New Roman" w:hAnsi="Times New Roman" w:cs="Times New Roman"/>
          <w:sz w:val="28"/>
          <w:szCs w:val="28"/>
        </w:rPr>
        <w:t>. Кризис трёх лет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051FC">
        <w:rPr>
          <w:rFonts w:ascii="Times New Roman" w:hAnsi="Times New Roman" w:cs="Times New Roman"/>
          <w:sz w:val="28"/>
          <w:szCs w:val="28"/>
        </w:rPr>
        <w:t>Белинова</w:t>
      </w:r>
      <w:proofErr w:type="spellEnd"/>
      <w:r w:rsidR="004051FC">
        <w:rPr>
          <w:rFonts w:ascii="Times New Roman" w:hAnsi="Times New Roman" w:cs="Times New Roman"/>
          <w:sz w:val="28"/>
          <w:szCs w:val="28"/>
        </w:rPr>
        <w:t xml:space="preserve"> М. 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8C" w:rsidRDefault="004051FC" w:rsidP="00A3493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«Чему мы научились за год. Физкультурно-оздоровительная работа -</w:t>
      </w:r>
    </w:p>
    <w:p w:rsidR="00C97D8C" w:rsidRDefault="00C97D8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просмотр занятия с участием родителей </w:t>
      </w:r>
      <w:r w:rsidR="0040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 Е.Ю)</w:t>
      </w:r>
    </w:p>
    <w:p w:rsidR="00C97D8C" w:rsidRDefault="00C559AD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C97D8C">
        <w:rPr>
          <w:rFonts w:ascii="Times New Roman" w:hAnsi="Times New Roman" w:cs="Times New Roman"/>
          <w:sz w:val="28"/>
          <w:szCs w:val="28"/>
        </w:rPr>
        <w:t>(средняя)</w:t>
      </w:r>
    </w:p>
    <w:p w:rsidR="00C559AD" w:rsidRDefault="00C97D8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8C">
        <w:rPr>
          <w:rFonts w:ascii="Times New Roman" w:hAnsi="Times New Roman" w:cs="Times New Roman"/>
          <w:sz w:val="28"/>
          <w:szCs w:val="28"/>
        </w:rPr>
        <w:t xml:space="preserve">«Задачи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особенности развития </w:t>
      </w:r>
      <w:r w:rsidRPr="00C97D8C">
        <w:rPr>
          <w:rFonts w:ascii="Times New Roman" w:hAnsi="Times New Roman" w:cs="Times New Roman"/>
          <w:sz w:val="28"/>
          <w:szCs w:val="28"/>
        </w:rPr>
        <w:t>детей 4-5 лет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C559AD">
        <w:rPr>
          <w:rFonts w:ascii="Times New Roman" w:hAnsi="Times New Roman" w:cs="Times New Roman"/>
          <w:sz w:val="28"/>
          <w:szCs w:val="28"/>
        </w:rPr>
        <w:t>АсафьеваИ.Б</w:t>
      </w:r>
      <w:proofErr w:type="spellEnd"/>
      <w:r w:rsidR="00C559AD">
        <w:rPr>
          <w:rFonts w:ascii="Times New Roman" w:hAnsi="Times New Roman" w:cs="Times New Roman"/>
          <w:sz w:val="28"/>
          <w:szCs w:val="28"/>
        </w:rPr>
        <w:t>.)</w:t>
      </w:r>
    </w:p>
    <w:p w:rsidR="004051FC" w:rsidRDefault="00C559AD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для родителей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технологии», открытый просмотр занятия Васильева Е.Ю., Малиновская Н.Ю.)</w:t>
      </w:r>
      <w:r w:rsidR="0040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A7" w:rsidRDefault="004051FC" w:rsidP="00C97D8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</w:t>
      </w:r>
      <w:r w:rsidR="009D16A7">
        <w:rPr>
          <w:rFonts w:ascii="Times New Roman" w:hAnsi="Times New Roman" w:cs="Times New Roman"/>
          <w:sz w:val="28"/>
          <w:szCs w:val="28"/>
        </w:rPr>
        <w:t xml:space="preserve"> (старшая)</w:t>
      </w:r>
    </w:p>
    <w:p w:rsidR="009D16A7" w:rsidRDefault="009D16A7" w:rsidP="004051F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9D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и воспитании детей 5-6</w:t>
      </w:r>
      <w:r w:rsidRPr="009D16A7">
        <w:rPr>
          <w:rFonts w:ascii="Times New Roman" w:hAnsi="Times New Roman" w:cs="Times New Roman"/>
          <w:sz w:val="28"/>
          <w:szCs w:val="28"/>
        </w:rPr>
        <w:t>лет»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 материала</w:t>
      </w:r>
      <w:r w:rsidR="00C559AD">
        <w:rPr>
          <w:rFonts w:ascii="Times New Roman" w:hAnsi="Times New Roman" w:cs="Times New Roman"/>
          <w:sz w:val="28"/>
          <w:szCs w:val="28"/>
        </w:rPr>
        <w:t xml:space="preserve"> </w:t>
      </w:r>
      <w:r w:rsidR="004051FC">
        <w:rPr>
          <w:rFonts w:ascii="Times New Roman" w:hAnsi="Times New Roman" w:cs="Times New Roman"/>
          <w:sz w:val="28"/>
          <w:szCs w:val="28"/>
        </w:rPr>
        <w:t>- презентация (Гуляева Н.С.)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FC" w:rsidRPr="00A01F7B" w:rsidRDefault="00C559AD" w:rsidP="004051F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«Подведение итогов </w:t>
      </w:r>
      <w:r w:rsidR="004051FC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FC"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hAnsi="Times New Roman" w:cs="Times New Roman"/>
          <w:sz w:val="28"/>
          <w:szCs w:val="28"/>
        </w:rPr>
        <w:t xml:space="preserve"> занятие по ФЭМП. </w:t>
      </w:r>
      <w:r w:rsidR="004051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51FC">
        <w:rPr>
          <w:rFonts w:ascii="Times New Roman" w:hAnsi="Times New Roman" w:cs="Times New Roman"/>
          <w:sz w:val="28"/>
          <w:szCs w:val="28"/>
        </w:rPr>
        <w:t>Вавулина</w:t>
      </w:r>
      <w:proofErr w:type="spellEnd"/>
      <w:r w:rsidR="004051FC">
        <w:rPr>
          <w:rFonts w:ascii="Times New Roman" w:hAnsi="Times New Roman" w:cs="Times New Roman"/>
          <w:sz w:val="28"/>
          <w:szCs w:val="28"/>
        </w:rPr>
        <w:t xml:space="preserve"> Т.М.)</w:t>
      </w:r>
    </w:p>
    <w:p w:rsidR="009D16A7" w:rsidRPr="009D16A7" w:rsidRDefault="004051FC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№6</w:t>
      </w:r>
      <w:r w:rsidR="009D16A7" w:rsidRPr="009D16A7">
        <w:rPr>
          <w:rFonts w:ascii="Times New Roman" w:hAnsi="Times New Roman" w:cs="Times New Roman"/>
          <w:sz w:val="28"/>
          <w:szCs w:val="28"/>
        </w:rPr>
        <w:t xml:space="preserve"> (подготовительная</w:t>
      </w:r>
      <w:r w:rsidR="009D16A7">
        <w:rPr>
          <w:rFonts w:ascii="Times New Roman" w:hAnsi="Times New Roman" w:cs="Times New Roman"/>
          <w:sz w:val="28"/>
          <w:szCs w:val="28"/>
        </w:rPr>
        <w:t>)</w:t>
      </w:r>
    </w:p>
    <w:p w:rsidR="009D16A7" w:rsidRDefault="009D16A7" w:rsidP="009D16A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16A7">
        <w:rPr>
          <w:rFonts w:ascii="Times New Roman" w:hAnsi="Times New Roman" w:cs="Times New Roman"/>
          <w:sz w:val="28"/>
          <w:szCs w:val="28"/>
        </w:rPr>
        <w:t>«Скоро в школу</w:t>
      </w:r>
      <w:r w:rsidR="004051FC">
        <w:rPr>
          <w:rFonts w:ascii="Times New Roman" w:hAnsi="Times New Roman" w:cs="Times New Roman"/>
          <w:sz w:val="28"/>
          <w:szCs w:val="28"/>
        </w:rPr>
        <w:t>» встреча с учителями школы №15.(</w:t>
      </w:r>
      <w:proofErr w:type="spellStart"/>
      <w:r w:rsidR="004051FC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="004051FC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4051FC" w:rsidRDefault="004051FC" w:rsidP="004051F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FC18F8">
        <w:rPr>
          <w:rFonts w:ascii="Times New Roman" w:hAnsi="Times New Roman" w:cs="Times New Roman"/>
          <w:sz w:val="28"/>
          <w:szCs w:val="28"/>
        </w:rPr>
        <w:t xml:space="preserve">просмотр занятия </w:t>
      </w:r>
      <w:r>
        <w:rPr>
          <w:rFonts w:ascii="Times New Roman" w:hAnsi="Times New Roman" w:cs="Times New Roman"/>
          <w:sz w:val="28"/>
          <w:szCs w:val="28"/>
        </w:rPr>
        <w:t xml:space="preserve">по ФЭМП, итоги года (Ершова Е.С.) </w:t>
      </w:r>
    </w:p>
    <w:p w:rsidR="004051FC" w:rsidRDefault="004051FC" w:rsidP="004051F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C8294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5,4,</w:t>
      </w:r>
      <w:r w:rsidR="00C829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,6</w:t>
      </w:r>
      <w:r w:rsidR="00C8294A">
        <w:rPr>
          <w:rFonts w:ascii="Times New Roman" w:hAnsi="Times New Roman" w:cs="Times New Roman"/>
          <w:sz w:val="28"/>
          <w:szCs w:val="28"/>
        </w:rPr>
        <w:t xml:space="preserve"> Открытый просмотр занятия: по англи</w:t>
      </w:r>
      <w:r>
        <w:rPr>
          <w:rFonts w:ascii="Times New Roman" w:hAnsi="Times New Roman" w:cs="Times New Roman"/>
          <w:sz w:val="28"/>
          <w:szCs w:val="28"/>
        </w:rPr>
        <w:t>йскому языку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Е.Ю)</w:t>
      </w:r>
      <w:r w:rsidR="00C8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хореографии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Е.Е.)</w:t>
      </w:r>
    </w:p>
    <w:p w:rsidR="00C8294A" w:rsidRPr="00A01F7B" w:rsidRDefault="00C8294A" w:rsidP="004051FC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271E21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1F7B" w:rsidRPr="00C559AD" w:rsidRDefault="00271E21" w:rsidP="00A01F7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A01F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приемных детского сада периодически оформлялись</w:t>
      </w:r>
      <w:r w:rsidR="007818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выставки детско-родительских работ,</w:t>
      </w:r>
      <w:r w:rsidR="00A01F7B">
        <w:rPr>
          <w:rFonts w:ascii="Times New Roman" w:hAnsi="Times New Roman" w:cs="Times New Roman"/>
          <w:sz w:val="28"/>
          <w:szCs w:val="28"/>
        </w:rPr>
        <w:t xml:space="preserve"> (фотовыставка «</w:t>
      </w:r>
      <w:r w:rsidR="00C559AD">
        <w:rPr>
          <w:rFonts w:ascii="Times New Roman" w:hAnsi="Times New Roman" w:cs="Times New Roman"/>
          <w:sz w:val="28"/>
          <w:szCs w:val="28"/>
        </w:rPr>
        <w:t>В здоровом теле, здоровый дух</w:t>
      </w:r>
      <w:r w:rsidR="00A01F7B">
        <w:rPr>
          <w:rFonts w:ascii="Times New Roman" w:hAnsi="Times New Roman" w:cs="Times New Roman"/>
          <w:sz w:val="28"/>
          <w:szCs w:val="28"/>
        </w:rPr>
        <w:t>»</w:t>
      </w:r>
      <w:r w:rsidR="00781852">
        <w:rPr>
          <w:rFonts w:ascii="Times New Roman" w:hAnsi="Times New Roman" w:cs="Times New Roman"/>
          <w:sz w:val="28"/>
          <w:szCs w:val="28"/>
        </w:rPr>
        <w:t>,</w:t>
      </w:r>
      <w:r w:rsidR="00A01F7B">
        <w:rPr>
          <w:rFonts w:ascii="Times New Roman" w:hAnsi="Times New Roman" w:cs="Times New Roman"/>
          <w:sz w:val="28"/>
          <w:szCs w:val="28"/>
        </w:rPr>
        <w:t xml:space="preserve"> «</w:t>
      </w:r>
      <w:r w:rsidR="00C559AD">
        <w:rPr>
          <w:rFonts w:ascii="Times New Roman" w:hAnsi="Times New Roman" w:cs="Times New Roman"/>
          <w:sz w:val="28"/>
          <w:szCs w:val="28"/>
        </w:rPr>
        <w:t>Домашний театр»)</w:t>
      </w:r>
      <w:r w:rsidR="00A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уголки.</w:t>
      </w:r>
      <w:r w:rsidR="00A01F7B" w:rsidRPr="00A01F7B">
        <w:t xml:space="preserve"> </w:t>
      </w:r>
    </w:p>
    <w:p w:rsidR="00A950E7" w:rsidRDefault="00A01F7B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деятельности Ч</w:t>
      </w:r>
      <w:r w:rsidRPr="00A01F7B">
        <w:rPr>
          <w:rFonts w:ascii="Times New Roman" w:hAnsi="Times New Roman" w:cs="Times New Roman"/>
          <w:sz w:val="28"/>
          <w:szCs w:val="28"/>
        </w:rPr>
        <w:t xml:space="preserve">ДОУ продолжает занимать работа с родителями. Взаимодействие детского сада и семьи становиться все более плодотворным. Прошли собрания с использование ИКТ. </w:t>
      </w:r>
    </w:p>
    <w:p w:rsidR="00271E21" w:rsidRDefault="00A01F7B" w:rsidP="00C8294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71E21">
        <w:rPr>
          <w:rFonts w:ascii="Times New Roman" w:hAnsi="Times New Roman" w:cs="Times New Roman"/>
          <w:sz w:val="28"/>
          <w:szCs w:val="28"/>
        </w:rPr>
        <w:t xml:space="preserve">старшей и подготовительной групп приняли участие в </w:t>
      </w:r>
      <w:r w:rsidR="00C559AD">
        <w:rPr>
          <w:rFonts w:ascii="Times New Roman" w:hAnsi="Times New Roman" w:cs="Times New Roman"/>
          <w:sz w:val="28"/>
          <w:szCs w:val="28"/>
        </w:rPr>
        <w:t>мероприятиях, посетив библиотеку №3 по темам «Как хорошо,  что есть театр», «В гостях у Витаминки. Ах и</w:t>
      </w:r>
      <w:proofErr w:type="gramStart"/>
      <w:r w:rsidR="00C559A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C559AD">
        <w:rPr>
          <w:rFonts w:ascii="Times New Roman" w:hAnsi="Times New Roman" w:cs="Times New Roman"/>
          <w:sz w:val="28"/>
          <w:szCs w:val="28"/>
        </w:rPr>
        <w:t>х – спортсмены!»</w:t>
      </w:r>
      <w:r w:rsidR="00C8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7B" w:rsidRDefault="00781852" w:rsidP="00271E2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271E21">
        <w:rPr>
          <w:rFonts w:ascii="Times New Roman" w:hAnsi="Times New Roman" w:cs="Times New Roman"/>
          <w:sz w:val="28"/>
          <w:szCs w:val="28"/>
        </w:rPr>
        <w:t xml:space="preserve"> года велось тесное сотрудничество </w:t>
      </w:r>
      <w:r w:rsidR="00A01F7B">
        <w:rPr>
          <w:rFonts w:ascii="Times New Roman" w:hAnsi="Times New Roman" w:cs="Times New Roman"/>
          <w:sz w:val="28"/>
          <w:szCs w:val="28"/>
        </w:rPr>
        <w:t>с театральными студиями, д</w:t>
      </w:r>
      <w:r w:rsidR="00271E21">
        <w:rPr>
          <w:rFonts w:ascii="Times New Roman" w:hAnsi="Times New Roman" w:cs="Times New Roman"/>
          <w:sz w:val="28"/>
          <w:szCs w:val="28"/>
        </w:rPr>
        <w:t>ети просмотрели кукольные представления</w:t>
      </w:r>
      <w:r w:rsidR="00C8294A">
        <w:rPr>
          <w:rFonts w:ascii="Times New Roman" w:hAnsi="Times New Roman" w:cs="Times New Roman"/>
          <w:sz w:val="28"/>
          <w:szCs w:val="28"/>
        </w:rPr>
        <w:t xml:space="preserve"> «</w:t>
      </w:r>
      <w:r w:rsidR="00C559AD">
        <w:rPr>
          <w:rFonts w:ascii="Times New Roman" w:hAnsi="Times New Roman" w:cs="Times New Roman"/>
          <w:sz w:val="28"/>
          <w:szCs w:val="28"/>
        </w:rPr>
        <w:t>Осенние хлопоты</w:t>
      </w:r>
      <w:r w:rsidR="00C8294A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C559AD">
        <w:rPr>
          <w:rFonts w:ascii="Times New Roman" w:hAnsi="Times New Roman" w:cs="Times New Roman"/>
          <w:sz w:val="28"/>
          <w:szCs w:val="28"/>
        </w:rPr>
        <w:t>Серебренное</w:t>
      </w:r>
      <w:proofErr w:type="gramEnd"/>
      <w:r w:rsidR="00C559AD">
        <w:rPr>
          <w:rFonts w:ascii="Times New Roman" w:hAnsi="Times New Roman" w:cs="Times New Roman"/>
          <w:sz w:val="28"/>
          <w:szCs w:val="28"/>
        </w:rPr>
        <w:t xml:space="preserve"> копытце</w:t>
      </w:r>
      <w:r w:rsidR="00C8294A">
        <w:rPr>
          <w:rFonts w:ascii="Times New Roman" w:hAnsi="Times New Roman" w:cs="Times New Roman"/>
          <w:sz w:val="28"/>
          <w:szCs w:val="28"/>
        </w:rPr>
        <w:t>», «</w:t>
      </w:r>
      <w:r w:rsidR="00C559AD">
        <w:rPr>
          <w:rFonts w:ascii="Times New Roman" w:hAnsi="Times New Roman" w:cs="Times New Roman"/>
          <w:sz w:val="28"/>
          <w:szCs w:val="28"/>
        </w:rPr>
        <w:t>Чудеса-</w:t>
      </w:r>
      <w:proofErr w:type="spellStart"/>
      <w:r w:rsidR="00C559AD">
        <w:rPr>
          <w:rFonts w:ascii="Times New Roman" w:hAnsi="Times New Roman" w:cs="Times New Roman"/>
          <w:sz w:val="28"/>
          <w:szCs w:val="28"/>
        </w:rPr>
        <w:t>Кудеса</w:t>
      </w:r>
      <w:proofErr w:type="spellEnd"/>
      <w:r w:rsidR="00C8294A">
        <w:rPr>
          <w:rFonts w:ascii="Times New Roman" w:hAnsi="Times New Roman" w:cs="Times New Roman"/>
          <w:sz w:val="28"/>
          <w:szCs w:val="28"/>
        </w:rPr>
        <w:t>», «</w:t>
      </w:r>
      <w:r w:rsidR="00C559AD">
        <w:rPr>
          <w:rFonts w:ascii="Times New Roman" w:hAnsi="Times New Roman" w:cs="Times New Roman"/>
          <w:sz w:val="28"/>
          <w:szCs w:val="28"/>
        </w:rPr>
        <w:t>Маша и медведь</w:t>
      </w:r>
      <w:r w:rsidR="00C8294A">
        <w:rPr>
          <w:rFonts w:ascii="Times New Roman" w:hAnsi="Times New Roman" w:cs="Times New Roman"/>
          <w:sz w:val="28"/>
          <w:szCs w:val="28"/>
        </w:rPr>
        <w:t>», «</w:t>
      </w:r>
      <w:r w:rsidR="00C559AD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C8294A">
        <w:rPr>
          <w:rFonts w:ascii="Times New Roman" w:hAnsi="Times New Roman" w:cs="Times New Roman"/>
          <w:sz w:val="28"/>
          <w:szCs w:val="28"/>
        </w:rPr>
        <w:t>», «</w:t>
      </w:r>
      <w:r w:rsidR="00C559AD">
        <w:rPr>
          <w:rFonts w:ascii="Times New Roman" w:hAnsi="Times New Roman" w:cs="Times New Roman"/>
          <w:sz w:val="28"/>
          <w:szCs w:val="28"/>
        </w:rPr>
        <w:t>Щелкунчик</w:t>
      </w:r>
      <w:r w:rsidR="00C8294A">
        <w:rPr>
          <w:rFonts w:ascii="Times New Roman" w:hAnsi="Times New Roman" w:cs="Times New Roman"/>
          <w:sz w:val="28"/>
          <w:szCs w:val="28"/>
        </w:rPr>
        <w:t>», «Серебряное копытце», «</w:t>
      </w:r>
      <w:r w:rsidR="00C559AD">
        <w:rPr>
          <w:rFonts w:ascii="Times New Roman" w:hAnsi="Times New Roman" w:cs="Times New Roman"/>
          <w:sz w:val="28"/>
          <w:szCs w:val="28"/>
        </w:rPr>
        <w:t>Военно-патриотическая тема</w:t>
      </w:r>
      <w:r w:rsidR="00C8294A">
        <w:rPr>
          <w:rFonts w:ascii="Times New Roman" w:hAnsi="Times New Roman" w:cs="Times New Roman"/>
          <w:sz w:val="28"/>
          <w:szCs w:val="28"/>
        </w:rPr>
        <w:t>», «</w:t>
      </w:r>
      <w:r w:rsidR="00C559AD">
        <w:rPr>
          <w:rFonts w:ascii="Times New Roman" w:hAnsi="Times New Roman" w:cs="Times New Roman"/>
          <w:sz w:val="28"/>
          <w:szCs w:val="28"/>
        </w:rPr>
        <w:t xml:space="preserve">Шоу Музы </w:t>
      </w:r>
      <w:proofErr w:type="spellStart"/>
      <w:r w:rsidR="00C559AD">
        <w:rPr>
          <w:rFonts w:ascii="Times New Roman" w:hAnsi="Times New Roman" w:cs="Times New Roman"/>
          <w:sz w:val="28"/>
          <w:szCs w:val="28"/>
        </w:rPr>
        <w:t>Пробиркиной</w:t>
      </w:r>
      <w:proofErr w:type="spellEnd"/>
      <w:r w:rsidR="00C8294A">
        <w:rPr>
          <w:rFonts w:ascii="Times New Roman" w:hAnsi="Times New Roman" w:cs="Times New Roman"/>
          <w:sz w:val="28"/>
          <w:szCs w:val="28"/>
        </w:rPr>
        <w:t>», «</w:t>
      </w:r>
      <w:r w:rsidR="00C559AD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C559AD">
        <w:rPr>
          <w:rFonts w:ascii="Times New Roman" w:hAnsi="Times New Roman" w:cs="Times New Roman"/>
          <w:sz w:val="28"/>
          <w:szCs w:val="28"/>
        </w:rPr>
        <w:t>Энштейна</w:t>
      </w:r>
      <w:proofErr w:type="spellEnd"/>
      <w:r w:rsidR="00C559AD">
        <w:rPr>
          <w:rFonts w:ascii="Times New Roman" w:hAnsi="Times New Roman" w:cs="Times New Roman"/>
          <w:sz w:val="28"/>
          <w:szCs w:val="28"/>
        </w:rPr>
        <w:t>».</w:t>
      </w:r>
      <w:r w:rsidR="00271E21">
        <w:rPr>
          <w:rFonts w:ascii="Times New Roman" w:hAnsi="Times New Roman" w:cs="Times New Roman"/>
          <w:sz w:val="28"/>
          <w:szCs w:val="28"/>
        </w:rPr>
        <w:tab/>
      </w:r>
    </w:p>
    <w:p w:rsidR="00A01F7B" w:rsidRDefault="00271E21" w:rsidP="00C559A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4A">
        <w:rPr>
          <w:rFonts w:ascii="Times New Roman" w:hAnsi="Times New Roman" w:cs="Times New Roman"/>
          <w:sz w:val="28"/>
          <w:szCs w:val="28"/>
        </w:rPr>
        <w:tab/>
      </w:r>
    </w:p>
    <w:p w:rsidR="00A01F7B" w:rsidRDefault="00A01F7B" w:rsidP="00C8294A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воспитательно-образовательная деятельность систематически размещалась на сайте учреждения.</w:t>
      </w:r>
    </w:p>
    <w:p w:rsidR="00C14DF3" w:rsidRPr="00C14DF3" w:rsidRDefault="00A01F7B" w:rsidP="00C829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1F7B">
        <w:rPr>
          <w:rFonts w:ascii="Times New Roman" w:hAnsi="Times New Roman" w:cs="Times New Roman"/>
          <w:sz w:val="28"/>
          <w:szCs w:val="28"/>
        </w:rPr>
        <w:t>Весь комплекс мероприятий был направлен на решение годовых задач.</w:t>
      </w:r>
      <w:r w:rsidR="00271E21" w:rsidRPr="00A01F7B">
        <w:rPr>
          <w:rFonts w:ascii="Times New Roman" w:hAnsi="Times New Roman" w:cs="Times New Roman"/>
          <w:sz w:val="28"/>
          <w:szCs w:val="28"/>
        </w:rPr>
        <w:t xml:space="preserve"> </w:t>
      </w:r>
      <w:r w:rsidR="00781852">
        <w:rPr>
          <w:rFonts w:ascii="Times New Roman" w:hAnsi="Times New Roman" w:cs="Times New Roman"/>
          <w:sz w:val="28"/>
          <w:szCs w:val="28"/>
        </w:rPr>
        <w:t>Таки</w:t>
      </w:r>
      <w:r w:rsidR="00C559AD">
        <w:rPr>
          <w:rFonts w:ascii="Times New Roman" w:hAnsi="Times New Roman" w:cs="Times New Roman"/>
          <w:sz w:val="28"/>
          <w:szCs w:val="28"/>
        </w:rPr>
        <w:t>м образом, в ЧДОУ в течение 2016-2017</w:t>
      </w:r>
      <w:r w:rsidR="00781852">
        <w:rPr>
          <w:rFonts w:ascii="Times New Roman" w:hAnsi="Times New Roman" w:cs="Times New Roman"/>
          <w:sz w:val="28"/>
          <w:szCs w:val="28"/>
        </w:rPr>
        <w:t xml:space="preserve"> учебного года проделана большая работа по направлениям: социально-коммуникативное, художественно-эстетическое и физическому развитию детей. </w:t>
      </w:r>
      <w:r w:rsidR="00C14DF3" w:rsidRPr="00C14DF3">
        <w:rPr>
          <w:rFonts w:ascii="Times New Roman" w:hAnsi="Times New Roman" w:cs="Times New Roman"/>
          <w:sz w:val="28"/>
          <w:szCs w:val="28"/>
        </w:rPr>
        <w:t>В Целом задачи годового плана выполнены, в результате чего повысилось каче</w:t>
      </w:r>
      <w:r>
        <w:rPr>
          <w:rFonts w:ascii="Times New Roman" w:hAnsi="Times New Roman" w:cs="Times New Roman"/>
          <w:sz w:val="28"/>
          <w:szCs w:val="28"/>
        </w:rPr>
        <w:t>ство образовательного процесса</w:t>
      </w:r>
      <w:r w:rsidR="00781852">
        <w:rPr>
          <w:rFonts w:ascii="Times New Roman" w:hAnsi="Times New Roman" w:cs="Times New Roman"/>
          <w:sz w:val="28"/>
          <w:szCs w:val="28"/>
        </w:rPr>
        <w:t>.</w:t>
      </w:r>
      <w:r w:rsidR="00C14DF3"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F3" w:rsidRPr="00C14DF3" w:rsidRDefault="00C14DF3" w:rsidP="00FD57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  <w:t>Проведенный анализ обра</w:t>
      </w:r>
      <w:r w:rsidR="00C559AD">
        <w:rPr>
          <w:rFonts w:ascii="Times New Roman" w:hAnsi="Times New Roman" w:cs="Times New Roman"/>
          <w:sz w:val="28"/>
          <w:szCs w:val="28"/>
        </w:rPr>
        <w:t>зовательной деятельности за 2016-2017</w:t>
      </w:r>
      <w:r w:rsidRPr="00C14DF3">
        <w:rPr>
          <w:rFonts w:ascii="Times New Roman" w:hAnsi="Times New Roman" w:cs="Times New Roman"/>
          <w:sz w:val="28"/>
          <w:szCs w:val="28"/>
        </w:rPr>
        <w:t xml:space="preserve"> учебный год показал, что годовой план работы </w:t>
      </w:r>
      <w:r w:rsidR="00A01F7B">
        <w:rPr>
          <w:rFonts w:ascii="Times New Roman" w:hAnsi="Times New Roman" w:cs="Times New Roman"/>
          <w:sz w:val="28"/>
          <w:szCs w:val="28"/>
        </w:rPr>
        <w:t>Ч</w:t>
      </w:r>
      <w:r w:rsidRPr="00C14DF3">
        <w:rPr>
          <w:rFonts w:ascii="Times New Roman" w:hAnsi="Times New Roman" w:cs="Times New Roman"/>
          <w:sz w:val="28"/>
          <w:szCs w:val="28"/>
        </w:rPr>
        <w:t>ДОУ реализован в полном объеме, поставленные перед коллективом задачи выполнены.</w:t>
      </w:r>
    </w:p>
    <w:p w:rsidR="00C14DF3" w:rsidRDefault="00C14DF3" w:rsidP="00FD575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ab/>
        <w:t>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</w:t>
      </w:r>
      <w:r w:rsidR="00C559AD">
        <w:rPr>
          <w:rFonts w:ascii="Times New Roman" w:hAnsi="Times New Roman" w:cs="Times New Roman"/>
          <w:sz w:val="28"/>
          <w:szCs w:val="28"/>
        </w:rPr>
        <w:t>овые задачи на 2017-2018</w:t>
      </w:r>
      <w:r w:rsidRPr="00C14DF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830BF6" w:rsidRPr="00C14DF3" w:rsidRDefault="00830BF6" w:rsidP="00C14DF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14DF3" w:rsidRPr="00C14DF3" w:rsidRDefault="0077432A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14DF3" w:rsidRPr="00C14DF3">
        <w:rPr>
          <w:rFonts w:ascii="Times New Roman" w:hAnsi="Times New Roman" w:cs="Times New Roman"/>
          <w:sz w:val="28"/>
          <w:szCs w:val="28"/>
        </w:rPr>
        <w:t xml:space="preserve">: построение работы </w:t>
      </w:r>
      <w:r w:rsidR="00C8294A">
        <w:rPr>
          <w:rFonts w:ascii="Times New Roman" w:hAnsi="Times New Roman" w:cs="Times New Roman"/>
          <w:sz w:val="28"/>
          <w:szCs w:val="28"/>
        </w:rPr>
        <w:t>Ч</w:t>
      </w:r>
      <w:r w:rsidR="00C14DF3" w:rsidRPr="00C14DF3">
        <w:rPr>
          <w:rFonts w:ascii="Times New Roman" w:hAnsi="Times New Roman" w:cs="Times New Roman"/>
          <w:sz w:val="28"/>
          <w:szCs w:val="28"/>
        </w:rPr>
        <w:t>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14DF3" w:rsidRPr="00C14DF3" w:rsidRDefault="00C14DF3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14DF3" w:rsidRDefault="00C14DF3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7315E" w:rsidRPr="00DB6D5E" w:rsidRDefault="00DB6D5E" w:rsidP="0047315E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D5E">
        <w:rPr>
          <w:color w:val="000000"/>
          <w:sz w:val="28"/>
          <w:szCs w:val="28"/>
          <w:shd w:val="clear" w:color="auto" w:fill="FFFFFF"/>
        </w:rPr>
        <w:t xml:space="preserve"> </w:t>
      </w:r>
      <w:r w:rsidRPr="00DB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DB6D5E" w:rsidRPr="00DB6D5E" w:rsidRDefault="00DB6D5E" w:rsidP="00DB6D5E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701" w:rsidRDefault="00330701" w:rsidP="00330701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701" w:rsidRPr="00DB6D5E" w:rsidRDefault="00DB6D5E" w:rsidP="00330701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Продолжать работу по использованию проектного метода обучения и воспитания дошкольников для развития их познавательных, речевых и </w:t>
      </w:r>
      <w:bookmarkStart w:id="0" w:name="_GoBack"/>
      <w:r w:rsidRPr="00DB6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 способностей.</w:t>
      </w:r>
    </w:p>
    <w:bookmarkEnd w:id="0"/>
    <w:p w:rsidR="00A01F7B" w:rsidRPr="00DB6D5E" w:rsidRDefault="00A01F7B" w:rsidP="00830BF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30701" w:rsidRPr="00DB6D5E" w:rsidRDefault="0047315E" w:rsidP="00C8294A">
      <w:pPr>
        <w:pStyle w:val="af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D5E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CE42A4" w:rsidRPr="00DB6D5E">
        <w:rPr>
          <w:rFonts w:ascii="Times New Roman" w:hAnsi="Times New Roman" w:cs="Times New Roman"/>
          <w:sz w:val="28"/>
          <w:szCs w:val="28"/>
        </w:rPr>
        <w:t xml:space="preserve"> связной, грамматически правильной </w:t>
      </w:r>
      <w:r w:rsidR="00330701" w:rsidRPr="00DB6D5E">
        <w:rPr>
          <w:rFonts w:ascii="Times New Roman" w:hAnsi="Times New Roman" w:cs="Times New Roman"/>
          <w:sz w:val="28"/>
          <w:szCs w:val="28"/>
        </w:rPr>
        <w:t>диалогической и</w:t>
      </w:r>
      <w:r w:rsidR="00C8294A" w:rsidRPr="00DB6D5E">
        <w:rPr>
          <w:rFonts w:ascii="Times New Roman" w:hAnsi="Times New Roman" w:cs="Times New Roman"/>
          <w:sz w:val="28"/>
          <w:szCs w:val="28"/>
        </w:rPr>
        <w:t xml:space="preserve"> монологической речи.</w:t>
      </w:r>
    </w:p>
    <w:p w:rsidR="00166767" w:rsidRPr="00DB6D5E" w:rsidRDefault="00166767" w:rsidP="001667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6D5E" w:rsidRPr="00DB6D5E" w:rsidRDefault="00DB6D5E" w:rsidP="00DB6D5E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DB6D5E">
        <w:rPr>
          <w:color w:val="000000"/>
          <w:sz w:val="28"/>
          <w:szCs w:val="28"/>
          <w:shd w:val="clear" w:color="auto" w:fill="FFFFFF"/>
        </w:rPr>
        <w:t xml:space="preserve"> Обеспечить развитие кадрового потенциала через </w:t>
      </w:r>
      <w:r w:rsidRPr="00DB6D5E">
        <w:rPr>
          <w:color w:val="333333"/>
          <w:sz w:val="28"/>
          <w:szCs w:val="28"/>
          <w:shd w:val="clear" w:color="auto" w:fill="FFFFFF"/>
        </w:rPr>
        <w:t>внедрение в образовательный процесс ЧДОУ ИКТ.</w:t>
      </w:r>
    </w:p>
    <w:p w:rsidR="00C14DF3" w:rsidRPr="00DB6D5E" w:rsidRDefault="00C14DF3" w:rsidP="00DB6D5E">
      <w:pPr>
        <w:pStyle w:val="a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4DF3" w:rsidRPr="00DB6D5E" w:rsidRDefault="00C14DF3" w:rsidP="00C14DF3">
      <w:pPr>
        <w:pStyle w:val="af"/>
        <w:rPr>
          <w:rFonts w:ascii="Times New Roman" w:hAnsi="Times New Roman" w:cs="Times New Roman"/>
          <w:sz w:val="28"/>
          <w:szCs w:val="28"/>
        </w:rPr>
      </w:pPr>
    </w:p>
    <w:sectPr w:rsidR="00C14DF3" w:rsidRPr="00DB6D5E" w:rsidSect="00A01F7B">
      <w:pgSz w:w="11906" w:h="16838"/>
      <w:pgMar w:top="1134" w:right="850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F62"/>
    <w:multiLevelType w:val="hybridMultilevel"/>
    <w:tmpl w:val="FC062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30204C"/>
    <w:multiLevelType w:val="hybridMultilevel"/>
    <w:tmpl w:val="7DFEF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A2909"/>
    <w:multiLevelType w:val="hybridMultilevel"/>
    <w:tmpl w:val="D740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46"/>
    <w:multiLevelType w:val="hybridMultilevel"/>
    <w:tmpl w:val="895AA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39C03F5"/>
    <w:multiLevelType w:val="hybridMultilevel"/>
    <w:tmpl w:val="E8F0C8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175F34"/>
    <w:multiLevelType w:val="hybridMultilevel"/>
    <w:tmpl w:val="4338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E4090"/>
    <w:multiLevelType w:val="hybridMultilevel"/>
    <w:tmpl w:val="1150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B63"/>
    <w:multiLevelType w:val="hybridMultilevel"/>
    <w:tmpl w:val="03EC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3B95"/>
    <w:multiLevelType w:val="hybridMultilevel"/>
    <w:tmpl w:val="236A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A4792"/>
    <w:multiLevelType w:val="hybridMultilevel"/>
    <w:tmpl w:val="D6C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48ED"/>
    <w:multiLevelType w:val="hybridMultilevel"/>
    <w:tmpl w:val="CBE0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C71C2"/>
    <w:multiLevelType w:val="hybridMultilevel"/>
    <w:tmpl w:val="F7029F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245"/>
    <w:multiLevelType w:val="hybridMultilevel"/>
    <w:tmpl w:val="159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2810"/>
    <w:multiLevelType w:val="hybridMultilevel"/>
    <w:tmpl w:val="FBCEA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8420383"/>
    <w:multiLevelType w:val="hybridMultilevel"/>
    <w:tmpl w:val="C882A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C815322"/>
    <w:multiLevelType w:val="hybridMultilevel"/>
    <w:tmpl w:val="EC4499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CDA49CF"/>
    <w:multiLevelType w:val="hybridMultilevel"/>
    <w:tmpl w:val="7DC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4E3F"/>
    <w:multiLevelType w:val="hybridMultilevel"/>
    <w:tmpl w:val="20467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08DB"/>
    <w:multiLevelType w:val="hybridMultilevel"/>
    <w:tmpl w:val="EAA6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644AB"/>
    <w:multiLevelType w:val="hybridMultilevel"/>
    <w:tmpl w:val="4766A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E4BCE"/>
    <w:multiLevelType w:val="hybridMultilevel"/>
    <w:tmpl w:val="D10C4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072E3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474C1"/>
    <w:multiLevelType w:val="hybridMultilevel"/>
    <w:tmpl w:val="C2F84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>
    <w:nsid w:val="526E08FA"/>
    <w:multiLevelType w:val="hybridMultilevel"/>
    <w:tmpl w:val="1746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B5323"/>
    <w:multiLevelType w:val="multilevel"/>
    <w:tmpl w:val="7BFAC1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5BF80119"/>
    <w:multiLevelType w:val="hybridMultilevel"/>
    <w:tmpl w:val="8BB8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21A16"/>
    <w:multiLevelType w:val="hybridMultilevel"/>
    <w:tmpl w:val="DC8C8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171037A"/>
    <w:multiLevelType w:val="hybridMultilevel"/>
    <w:tmpl w:val="BB624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A78F4"/>
    <w:multiLevelType w:val="hybridMultilevel"/>
    <w:tmpl w:val="DF8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77343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247450"/>
    <w:multiLevelType w:val="hybridMultilevel"/>
    <w:tmpl w:val="FFF26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F6150"/>
    <w:multiLevelType w:val="hybridMultilevel"/>
    <w:tmpl w:val="F918D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A3D3EC7"/>
    <w:multiLevelType w:val="hybridMultilevel"/>
    <w:tmpl w:val="30104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6B0788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4"/>
  </w:num>
  <w:num w:numId="4">
    <w:abstractNumId w:val="16"/>
  </w:num>
  <w:num w:numId="5">
    <w:abstractNumId w:val="22"/>
  </w:num>
  <w:num w:numId="6">
    <w:abstractNumId w:val="13"/>
  </w:num>
  <w:num w:numId="7">
    <w:abstractNumId w:val="35"/>
  </w:num>
  <w:num w:numId="8">
    <w:abstractNumId w:val="40"/>
  </w:num>
  <w:num w:numId="9">
    <w:abstractNumId w:val="42"/>
  </w:num>
  <w:num w:numId="10">
    <w:abstractNumId w:val="18"/>
  </w:num>
  <w:num w:numId="11">
    <w:abstractNumId w:val="31"/>
  </w:num>
  <w:num w:numId="12">
    <w:abstractNumId w:val="43"/>
  </w:num>
  <w:num w:numId="13">
    <w:abstractNumId w:val="24"/>
  </w:num>
  <w:num w:numId="14">
    <w:abstractNumId w:val="15"/>
  </w:num>
  <w:num w:numId="15">
    <w:abstractNumId w:val="21"/>
  </w:num>
  <w:num w:numId="16">
    <w:abstractNumId w:val="9"/>
  </w:num>
  <w:num w:numId="17">
    <w:abstractNumId w:val="6"/>
  </w:num>
  <w:num w:numId="18">
    <w:abstractNumId w:val="45"/>
  </w:num>
  <w:num w:numId="19">
    <w:abstractNumId w:val="0"/>
  </w:num>
  <w:num w:numId="20">
    <w:abstractNumId w:val="5"/>
  </w:num>
  <w:num w:numId="21">
    <w:abstractNumId w:val="38"/>
  </w:num>
  <w:num w:numId="22">
    <w:abstractNumId w:val="19"/>
  </w:num>
  <w:num w:numId="23">
    <w:abstractNumId w:val="37"/>
  </w:num>
  <w:num w:numId="24">
    <w:abstractNumId w:val="39"/>
  </w:num>
  <w:num w:numId="25">
    <w:abstractNumId w:val="23"/>
  </w:num>
  <w:num w:numId="26">
    <w:abstractNumId w:val="20"/>
  </w:num>
  <w:num w:numId="27">
    <w:abstractNumId w:val="14"/>
  </w:num>
  <w:num w:numId="28">
    <w:abstractNumId w:val="2"/>
  </w:num>
  <w:num w:numId="29">
    <w:abstractNumId w:val="8"/>
  </w:num>
  <w:num w:numId="30">
    <w:abstractNumId w:val="46"/>
  </w:num>
  <w:num w:numId="31">
    <w:abstractNumId w:val="27"/>
  </w:num>
  <w:num w:numId="32">
    <w:abstractNumId w:val="3"/>
  </w:num>
  <w:num w:numId="33">
    <w:abstractNumId w:val="25"/>
  </w:num>
  <w:num w:numId="34">
    <w:abstractNumId w:val="10"/>
  </w:num>
  <w:num w:numId="35">
    <w:abstractNumId w:val="41"/>
  </w:num>
  <w:num w:numId="36">
    <w:abstractNumId w:val="33"/>
  </w:num>
  <w:num w:numId="37">
    <w:abstractNumId w:val="30"/>
  </w:num>
  <w:num w:numId="38">
    <w:abstractNumId w:val="17"/>
  </w:num>
  <w:num w:numId="39">
    <w:abstractNumId w:val="36"/>
  </w:num>
  <w:num w:numId="40">
    <w:abstractNumId w:val="26"/>
  </w:num>
  <w:num w:numId="41">
    <w:abstractNumId w:val="28"/>
  </w:num>
  <w:num w:numId="42">
    <w:abstractNumId w:val="7"/>
  </w:num>
  <w:num w:numId="43">
    <w:abstractNumId w:val="11"/>
  </w:num>
  <w:num w:numId="44">
    <w:abstractNumId w:val="1"/>
  </w:num>
  <w:num w:numId="45">
    <w:abstractNumId w:val="12"/>
  </w:num>
  <w:num w:numId="46">
    <w:abstractNumId w:val="3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88"/>
    <w:rsid w:val="00007835"/>
    <w:rsid w:val="000146AC"/>
    <w:rsid w:val="00026011"/>
    <w:rsid w:val="00042DD5"/>
    <w:rsid w:val="000467AD"/>
    <w:rsid w:val="000B5B46"/>
    <w:rsid w:val="00133645"/>
    <w:rsid w:val="00166767"/>
    <w:rsid w:val="001C0CFA"/>
    <w:rsid w:val="001E01EA"/>
    <w:rsid w:val="002228D1"/>
    <w:rsid w:val="0023413A"/>
    <w:rsid w:val="00271E21"/>
    <w:rsid w:val="00280A6A"/>
    <w:rsid w:val="00287319"/>
    <w:rsid w:val="002D4169"/>
    <w:rsid w:val="002D6E30"/>
    <w:rsid w:val="002F399E"/>
    <w:rsid w:val="00312E78"/>
    <w:rsid w:val="00330701"/>
    <w:rsid w:val="003A1248"/>
    <w:rsid w:val="003D4AA7"/>
    <w:rsid w:val="004033AD"/>
    <w:rsid w:val="004051FC"/>
    <w:rsid w:val="004368FD"/>
    <w:rsid w:val="00443BC3"/>
    <w:rsid w:val="00444988"/>
    <w:rsid w:val="00446823"/>
    <w:rsid w:val="0047315E"/>
    <w:rsid w:val="00477E89"/>
    <w:rsid w:val="004A1AA2"/>
    <w:rsid w:val="004A2A4D"/>
    <w:rsid w:val="004B2576"/>
    <w:rsid w:val="00501602"/>
    <w:rsid w:val="00515C46"/>
    <w:rsid w:val="00542E90"/>
    <w:rsid w:val="00577D9C"/>
    <w:rsid w:val="00594060"/>
    <w:rsid w:val="005A54D5"/>
    <w:rsid w:val="005B24A6"/>
    <w:rsid w:val="0062771C"/>
    <w:rsid w:val="00643A19"/>
    <w:rsid w:val="006574FB"/>
    <w:rsid w:val="00695188"/>
    <w:rsid w:val="00723CB1"/>
    <w:rsid w:val="00747F69"/>
    <w:rsid w:val="0077432A"/>
    <w:rsid w:val="00781852"/>
    <w:rsid w:val="0078651C"/>
    <w:rsid w:val="007D5CA3"/>
    <w:rsid w:val="007E09CF"/>
    <w:rsid w:val="007E0A9F"/>
    <w:rsid w:val="007F423E"/>
    <w:rsid w:val="00816455"/>
    <w:rsid w:val="00830BF6"/>
    <w:rsid w:val="00857333"/>
    <w:rsid w:val="00930791"/>
    <w:rsid w:val="00942A42"/>
    <w:rsid w:val="009A2D0C"/>
    <w:rsid w:val="009D16A7"/>
    <w:rsid w:val="00A01F7B"/>
    <w:rsid w:val="00A26C7C"/>
    <w:rsid w:val="00A34937"/>
    <w:rsid w:val="00A6648B"/>
    <w:rsid w:val="00A77DB5"/>
    <w:rsid w:val="00A86A52"/>
    <w:rsid w:val="00A92A9C"/>
    <w:rsid w:val="00A93C70"/>
    <w:rsid w:val="00A950E7"/>
    <w:rsid w:val="00AE3F25"/>
    <w:rsid w:val="00B07DC4"/>
    <w:rsid w:val="00B315AE"/>
    <w:rsid w:val="00BC275B"/>
    <w:rsid w:val="00C14DF3"/>
    <w:rsid w:val="00C559AD"/>
    <w:rsid w:val="00C55E80"/>
    <w:rsid w:val="00C8294A"/>
    <w:rsid w:val="00C97D8C"/>
    <w:rsid w:val="00C97FD0"/>
    <w:rsid w:val="00CB6F25"/>
    <w:rsid w:val="00CE42A4"/>
    <w:rsid w:val="00D33182"/>
    <w:rsid w:val="00D37AE7"/>
    <w:rsid w:val="00D521EA"/>
    <w:rsid w:val="00DA4FA5"/>
    <w:rsid w:val="00DB6D5E"/>
    <w:rsid w:val="00DC7329"/>
    <w:rsid w:val="00DD4E7B"/>
    <w:rsid w:val="00E45CED"/>
    <w:rsid w:val="00F93613"/>
    <w:rsid w:val="00FB49DD"/>
    <w:rsid w:val="00FC18F8"/>
    <w:rsid w:val="00FC5B9D"/>
    <w:rsid w:val="00FD0057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</w:style>
  <w:style w:type="paragraph" w:styleId="2">
    <w:name w:val="heading 2"/>
    <w:basedOn w:val="a"/>
    <w:link w:val="20"/>
    <w:qFormat/>
    <w:rsid w:val="00C14DF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DF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semiHidden/>
    <w:rsid w:val="00C14DF3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C14DF3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14D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14D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14DF3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14DF3"/>
    <w:pPr>
      <w:shd w:val="clear" w:color="auto" w:fill="000000"/>
      <w:spacing w:after="0" w:line="240" w:lineRule="auto"/>
      <w:ind w:left="-7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14DF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14DF3"/>
    <w:pPr>
      <w:spacing w:before="100" w:beforeAutospacing="1" w:after="100" w:afterAutospacing="1" w:line="240" w:lineRule="auto"/>
      <w:ind w:right="24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14DF3"/>
    <w:pPr>
      <w:spacing w:before="100" w:beforeAutospacing="1" w:after="100" w:afterAutospacing="1" w:line="240" w:lineRule="auto"/>
      <w:ind w:right="10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14DF3"/>
    <w:pPr>
      <w:bidi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C14DF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C14DF3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C14DF3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C14DF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C14DF3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C14DF3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C14DF3"/>
    <w:pPr>
      <w:spacing w:before="100" w:beforeAutospacing="1" w:after="100" w:afterAutospacing="1" w:line="456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C14DF3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C14DF3"/>
    <w:pPr>
      <w:spacing w:before="100" w:beforeAutospacing="1" w:after="100" w:afterAutospacing="1" w:line="240" w:lineRule="auto"/>
      <w:ind w:lef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14DF3"/>
    <w:pPr>
      <w:spacing w:after="3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14DF3"/>
    <w:pPr>
      <w:spacing w:after="100" w:afterAutospacing="1" w:line="240" w:lineRule="auto"/>
      <w:ind w:left="-120"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14DF3"/>
    <w:pPr>
      <w:spacing w:before="100" w:beforeAutospacing="1" w:after="100" w:afterAutospacing="1" w:line="240" w:lineRule="auto"/>
      <w:ind w:right="-7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14DF3"/>
    <w:pPr>
      <w:spacing w:before="24" w:after="24" w:line="240" w:lineRule="auto"/>
      <w:ind w:righ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14DF3"/>
    <w:pPr>
      <w:spacing w:before="1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14DF3"/>
    <w:pPr>
      <w:spacing w:before="100" w:beforeAutospacing="1" w:after="100" w:afterAutospacing="1" w:line="240" w:lineRule="auto"/>
      <w:ind w:left="-14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14DF3"/>
    <w:pP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14DF3"/>
    <w:pPr>
      <w:spacing w:after="0" w:line="432" w:lineRule="atLeast"/>
      <w:ind w:left="552" w:right="55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14DF3"/>
    <w:pPr>
      <w:spacing w:before="168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14DF3"/>
    <w:pPr>
      <w:spacing w:after="0" w:line="240" w:lineRule="auto"/>
      <w:ind w:left="-15"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C14DF3"/>
    <w:pPr>
      <w:spacing w:before="100" w:beforeAutospacing="1" w:after="240" w:line="240" w:lineRule="auto"/>
      <w:ind w:right="-15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C14DF3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C14DF3"/>
    <w:pPr>
      <w:spacing w:before="100" w:beforeAutospacing="1" w:after="100" w:afterAutospacing="1" w:line="120" w:lineRule="auto"/>
    </w:pPr>
    <w:rPr>
      <w:rFonts w:ascii="Times New Roman" w:eastAsia="Calibri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C14DF3"/>
    <w:pP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C14DF3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C14DF3"/>
    <w:pP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C14DF3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C14DF3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C14DF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C14DF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C14D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C14DF3"/>
    <w:pPr>
      <w:spacing w:before="100" w:beforeAutospacing="1" w:after="100" w:afterAutospacing="1" w:line="120" w:lineRule="atLeast"/>
      <w:jc w:val="center"/>
    </w:pPr>
    <w:rPr>
      <w:rFonts w:ascii="Courier New" w:eastAsia="Calibri" w:hAnsi="Courier New" w:cs="Courier New"/>
      <w:sz w:val="17"/>
      <w:szCs w:val="17"/>
      <w:lang w:eastAsia="ru-RU"/>
    </w:rPr>
  </w:style>
  <w:style w:type="paragraph" w:styleId="a6">
    <w:name w:val="Normal (Web)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4DF3"/>
    <w:rPr>
      <w:rFonts w:cs="Times New Roman"/>
      <w:b/>
      <w:bCs/>
    </w:rPr>
  </w:style>
  <w:style w:type="character" w:styleId="a8">
    <w:name w:val="Emphasis"/>
    <w:basedOn w:val="a0"/>
    <w:qFormat/>
    <w:rsid w:val="00C14DF3"/>
    <w:rPr>
      <w:rFonts w:cs="Times New Roman"/>
      <w:i/>
      <w:iCs/>
    </w:rPr>
  </w:style>
  <w:style w:type="paragraph" w:customStyle="1" w:styleId="1">
    <w:name w:val="Абзац списка1"/>
    <w:basedOn w:val="a"/>
    <w:rsid w:val="00C14DF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C14DF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C14DF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14DF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DF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4DF3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CB6F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6F25"/>
  </w:style>
  <w:style w:type="paragraph" w:styleId="af2">
    <w:name w:val="List Paragraph"/>
    <w:basedOn w:val="a"/>
    <w:uiPriority w:val="34"/>
    <w:qFormat/>
    <w:rsid w:val="00A9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5"/>
  </w:style>
  <w:style w:type="paragraph" w:styleId="2">
    <w:name w:val="heading 2"/>
    <w:basedOn w:val="a"/>
    <w:link w:val="20"/>
    <w:qFormat/>
    <w:rsid w:val="00C14DF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DF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semiHidden/>
    <w:rsid w:val="00C14DF3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C14DF3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14D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14DF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14DF3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14DF3"/>
    <w:pPr>
      <w:shd w:val="clear" w:color="auto" w:fill="000000"/>
      <w:spacing w:after="0" w:line="240" w:lineRule="auto"/>
      <w:ind w:left="-7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14DF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14DF3"/>
    <w:pPr>
      <w:spacing w:before="100" w:beforeAutospacing="1" w:after="100" w:afterAutospacing="1" w:line="240" w:lineRule="auto"/>
      <w:ind w:right="24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14DF3"/>
    <w:pPr>
      <w:spacing w:before="100" w:beforeAutospacing="1" w:after="100" w:afterAutospacing="1" w:line="240" w:lineRule="auto"/>
      <w:ind w:right="10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14DF3"/>
    <w:pPr>
      <w:bidi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C14DF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C14DF3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C14DF3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C14DF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C14DF3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C14DF3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C14DF3"/>
    <w:pPr>
      <w:spacing w:before="100" w:beforeAutospacing="1" w:after="100" w:afterAutospacing="1" w:line="456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C14DF3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C14DF3"/>
    <w:pPr>
      <w:spacing w:before="100" w:beforeAutospacing="1" w:after="100" w:afterAutospacing="1" w:line="240" w:lineRule="auto"/>
      <w:ind w:lef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C14DF3"/>
    <w:pPr>
      <w:spacing w:before="100" w:beforeAutospacing="1" w:after="1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14DF3"/>
    <w:pPr>
      <w:spacing w:before="100" w:beforeAutospacing="1" w:after="100" w:afterAutospacing="1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14D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14DF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14DF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14DF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14DF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14DF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14DF3"/>
    <w:pPr>
      <w:spacing w:before="15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14DF3"/>
    <w:pPr>
      <w:spacing w:after="3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14DF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14DF3"/>
    <w:pPr>
      <w:spacing w:after="100" w:afterAutospacing="1" w:line="240" w:lineRule="auto"/>
      <w:ind w:left="-120"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14DF3"/>
    <w:pPr>
      <w:spacing w:before="100" w:beforeAutospacing="1" w:after="100" w:afterAutospacing="1" w:line="240" w:lineRule="auto"/>
      <w:ind w:right="-7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14DF3"/>
    <w:pPr>
      <w:spacing w:before="24" w:after="24" w:line="240" w:lineRule="auto"/>
      <w:ind w:righ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14DF3"/>
    <w:pPr>
      <w:spacing w:before="12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14DF3"/>
    <w:pPr>
      <w:spacing w:before="100" w:beforeAutospacing="1" w:after="100" w:afterAutospacing="1" w:line="240" w:lineRule="auto"/>
      <w:ind w:left="-14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14DF3"/>
    <w:pP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14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14DF3"/>
    <w:pPr>
      <w:spacing w:after="0" w:line="432" w:lineRule="atLeast"/>
      <w:ind w:left="552" w:right="552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14DF3"/>
    <w:pPr>
      <w:spacing w:before="168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14DF3"/>
    <w:pPr>
      <w:spacing w:after="0" w:line="240" w:lineRule="auto"/>
      <w:ind w:left="-15"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C14DF3"/>
    <w:pPr>
      <w:spacing w:before="100" w:beforeAutospacing="1" w:after="240" w:line="240" w:lineRule="auto"/>
      <w:ind w:right="-15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C14DF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C14DF3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C14DF3"/>
    <w:pPr>
      <w:spacing w:after="100" w:afterAutospacing="1" w:line="240" w:lineRule="auto"/>
      <w:ind w:firstLine="734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C14DF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C14DF3"/>
    <w:pPr>
      <w:spacing w:before="100" w:beforeAutospacing="1" w:after="100" w:afterAutospacing="1" w:line="120" w:lineRule="auto"/>
    </w:pPr>
    <w:rPr>
      <w:rFonts w:ascii="Times New Roman" w:eastAsia="Calibri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C14DF3"/>
    <w:pP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C14DF3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C14DF3"/>
    <w:pP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C14DF3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C14DF3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C14DF3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C14DF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C14DF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C14D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C14DF3"/>
    <w:pPr>
      <w:spacing w:before="100" w:beforeAutospacing="1" w:after="100" w:afterAutospacing="1" w:line="120" w:lineRule="atLeast"/>
      <w:jc w:val="center"/>
    </w:pPr>
    <w:rPr>
      <w:rFonts w:ascii="Courier New" w:eastAsia="Calibri" w:hAnsi="Courier New" w:cs="Courier New"/>
      <w:sz w:val="17"/>
      <w:szCs w:val="17"/>
      <w:lang w:eastAsia="ru-RU"/>
    </w:rPr>
  </w:style>
  <w:style w:type="paragraph" w:styleId="a6">
    <w:name w:val="Normal (Web)"/>
    <w:basedOn w:val="a"/>
    <w:rsid w:val="00C14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14DF3"/>
    <w:rPr>
      <w:rFonts w:cs="Times New Roman"/>
      <w:b/>
      <w:bCs/>
    </w:rPr>
  </w:style>
  <w:style w:type="character" w:styleId="a8">
    <w:name w:val="Emphasis"/>
    <w:basedOn w:val="a0"/>
    <w:qFormat/>
    <w:rsid w:val="00C14DF3"/>
    <w:rPr>
      <w:rFonts w:cs="Times New Roman"/>
      <w:i/>
      <w:iCs/>
    </w:rPr>
  </w:style>
  <w:style w:type="paragraph" w:customStyle="1" w:styleId="1">
    <w:name w:val="Абзац списка1"/>
    <w:basedOn w:val="a"/>
    <w:rsid w:val="00C14DF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C14DF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rsid w:val="00C14D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C14DF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14DF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DF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4DF3"/>
    <w:pPr>
      <w:spacing w:after="0" w:line="240" w:lineRule="auto"/>
    </w:pPr>
  </w:style>
  <w:style w:type="paragraph" w:styleId="af0">
    <w:name w:val="Body Text"/>
    <w:basedOn w:val="a"/>
    <w:link w:val="af1"/>
    <w:uiPriority w:val="99"/>
    <w:semiHidden/>
    <w:unhideWhenUsed/>
    <w:rsid w:val="00CB6F2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6F25"/>
  </w:style>
  <w:style w:type="paragraph" w:styleId="af2">
    <w:name w:val="List Paragraph"/>
    <w:basedOn w:val="a"/>
    <w:uiPriority w:val="34"/>
    <w:qFormat/>
    <w:rsid w:val="00A9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FFA5-0095-4CA3-93C3-6BF111D2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cp:lastPrinted>2016-05-26T08:16:00Z</cp:lastPrinted>
  <dcterms:created xsi:type="dcterms:W3CDTF">2018-03-15T11:34:00Z</dcterms:created>
  <dcterms:modified xsi:type="dcterms:W3CDTF">2018-03-15T11:34:00Z</dcterms:modified>
</cp:coreProperties>
</file>